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F3" w:rsidRPr="00A968B1" w:rsidRDefault="002130F3" w:rsidP="00213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0F3" w:rsidRPr="00A50D8E" w:rsidRDefault="002130F3" w:rsidP="002130F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F3" w:rsidRPr="00A50D8E" w:rsidRDefault="002130F3" w:rsidP="002130F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0F3" w:rsidRPr="00DA60B5" w:rsidRDefault="002130F3" w:rsidP="00213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130F3" w:rsidRPr="00DA60B5" w:rsidRDefault="002130F3" w:rsidP="00213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2130F3" w:rsidRPr="00A50D8E" w:rsidRDefault="002130F3" w:rsidP="0021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2130F3" w:rsidRPr="00A50D8E" w:rsidRDefault="002130F3" w:rsidP="0021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F3" w:rsidRPr="00DA60B5" w:rsidRDefault="002130F3" w:rsidP="00213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2130F3" w:rsidRPr="00A50D8E" w:rsidRDefault="002130F3" w:rsidP="00213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0F3" w:rsidRPr="00DA60B5" w:rsidRDefault="002130F3" w:rsidP="002130F3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</w:t>
      </w:r>
      <w:r w:rsidR="004E13ED" w:rsidRPr="004E13ED">
        <w:rPr>
          <w:rFonts w:ascii="Times New Roman" w:hAnsi="Times New Roman" w:cs="Times New Roman"/>
          <w:sz w:val="28"/>
          <w:szCs w:val="28"/>
          <w:u w:val="single"/>
        </w:rPr>
        <w:t>08.06.2020г.</w:t>
      </w:r>
      <w:r>
        <w:rPr>
          <w:rFonts w:ascii="Times New Roman" w:hAnsi="Times New Roman" w:cs="Times New Roman"/>
        </w:rPr>
        <w:t>___</w:t>
      </w:r>
      <w:r w:rsidRPr="00DA60B5">
        <w:rPr>
          <w:rFonts w:ascii="Times New Roman" w:hAnsi="Times New Roman" w:cs="Times New Roman"/>
        </w:rPr>
        <w:t xml:space="preserve">__  № </w:t>
      </w:r>
      <w:r w:rsidRPr="004E13ED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E13ED" w:rsidRPr="004E13ED">
        <w:rPr>
          <w:rFonts w:ascii="Times New Roman" w:hAnsi="Times New Roman" w:cs="Times New Roman"/>
          <w:sz w:val="28"/>
          <w:szCs w:val="28"/>
          <w:u w:val="single"/>
        </w:rPr>
        <w:t>511</w:t>
      </w:r>
      <w:r w:rsidRPr="004E13ED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130F3" w:rsidRDefault="002130F3" w:rsidP="002130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2130F3" w:rsidRDefault="002130F3" w:rsidP="002130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30F3" w:rsidRPr="00AB03EC" w:rsidRDefault="002130F3" w:rsidP="002130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30F3" w:rsidRPr="001C1501" w:rsidRDefault="002130F3" w:rsidP="002130F3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C1501">
        <w:rPr>
          <w:spacing w:val="2"/>
          <w:sz w:val="28"/>
          <w:szCs w:val="28"/>
        </w:rPr>
        <w:t xml:space="preserve">Об утверждении Положения </w:t>
      </w:r>
    </w:p>
    <w:p w:rsidR="002130F3" w:rsidRPr="001C1501" w:rsidRDefault="002130F3" w:rsidP="002130F3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C1501">
        <w:rPr>
          <w:spacing w:val="2"/>
          <w:sz w:val="28"/>
          <w:szCs w:val="28"/>
        </w:rPr>
        <w:t>о персонифицированном дополнительном</w:t>
      </w:r>
    </w:p>
    <w:p w:rsidR="002130F3" w:rsidRPr="001C1501" w:rsidRDefault="002130F3" w:rsidP="002130F3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1C1501">
        <w:rPr>
          <w:spacing w:val="2"/>
          <w:sz w:val="28"/>
          <w:szCs w:val="28"/>
        </w:rPr>
        <w:t>образовании</w:t>
      </w:r>
      <w:proofErr w:type="gramEnd"/>
      <w:r w:rsidRPr="001C1501">
        <w:rPr>
          <w:spacing w:val="2"/>
          <w:sz w:val="28"/>
          <w:szCs w:val="28"/>
        </w:rPr>
        <w:t xml:space="preserve"> в </w:t>
      </w:r>
      <w:proofErr w:type="spellStart"/>
      <w:r w:rsidRPr="001C1501">
        <w:rPr>
          <w:spacing w:val="2"/>
          <w:sz w:val="28"/>
          <w:szCs w:val="28"/>
        </w:rPr>
        <w:t>Ершовском</w:t>
      </w:r>
      <w:proofErr w:type="spellEnd"/>
      <w:r w:rsidRPr="001C1501">
        <w:rPr>
          <w:spacing w:val="2"/>
          <w:sz w:val="28"/>
          <w:szCs w:val="28"/>
        </w:rPr>
        <w:t xml:space="preserve"> муниципальном</w:t>
      </w:r>
    </w:p>
    <w:p w:rsidR="002130F3" w:rsidRPr="001C1501" w:rsidRDefault="002130F3" w:rsidP="002130F3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1C1501">
        <w:rPr>
          <w:spacing w:val="2"/>
          <w:sz w:val="28"/>
          <w:szCs w:val="28"/>
        </w:rPr>
        <w:t>районе</w:t>
      </w:r>
      <w:proofErr w:type="gramEnd"/>
      <w:r w:rsidRPr="001C1501">
        <w:rPr>
          <w:spacing w:val="2"/>
          <w:sz w:val="28"/>
          <w:szCs w:val="28"/>
        </w:rPr>
        <w:t xml:space="preserve"> Саратовской области</w:t>
      </w:r>
    </w:p>
    <w:p w:rsidR="002130F3" w:rsidRPr="001C1501" w:rsidRDefault="002130F3" w:rsidP="002130F3">
      <w:pPr>
        <w:spacing w:after="0" w:line="240" w:lineRule="auto"/>
        <w:ind w:firstLine="540"/>
        <w:jc w:val="both"/>
        <w:rPr>
          <w:rFonts w:ascii="Arial" w:hAnsi="Arial" w:cs="Arial"/>
          <w:spacing w:val="2"/>
          <w:sz w:val="21"/>
          <w:szCs w:val="21"/>
        </w:rPr>
      </w:pPr>
    </w:p>
    <w:p w:rsidR="002130F3" w:rsidRPr="001C1501" w:rsidRDefault="002130F3" w:rsidP="002130F3">
      <w:pPr>
        <w:spacing w:after="0" w:line="240" w:lineRule="auto"/>
        <w:ind w:firstLine="540"/>
        <w:jc w:val="both"/>
        <w:rPr>
          <w:rFonts w:ascii="Arial" w:hAnsi="Arial" w:cs="Arial"/>
          <w:spacing w:val="2"/>
          <w:sz w:val="21"/>
          <w:szCs w:val="21"/>
        </w:rPr>
      </w:pPr>
    </w:p>
    <w:p w:rsidR="002130F3" w:rsidRPr="001C1501" w:rsidRDefault="002130F3" w:rsidP="00213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01">
        <w:rPr>
          <w:rFonts w:ascii="Arial" w:hAnsi="Arial" w:cs="Arial"/>
          <w:spacing w:val="2"/>
          <w:sz w:val="21"/>
          <w:szCs w:val="21"/>
        </w:rPr>
        <w:br/>
      </w:r>
      <w:r w:rsidRPr="001C1501">
        <w:rPr>
          <w:rFonts w:ascii="Times New Roman" w:hAnsi="Times New Roman" w:cs="Times New Roman"/>
          <w:spacing w:val="2"/>
          <w:sz w:val="28"/>
          <w:szCs w:val="28"/>
        </w:rPr>
        <w:t xml:space="preserve">          В соответствии с </w:t>
      </w:r>
      <w:hyperlink r:id="rId10" w:history="1">
        <w:r w:rsidRPr="002130F3">
          <w:rPr>
            <w:rStyle w:val="af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2130F3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1C1501">
        <w:rPr>
          <w:rFonts w:ascii="Times New Roman" w:hAnsi="Times New Roman" w:cs="Times New Roman"/>
          <w:spacing w:val="2"/>
          <w:sz w:val="28"/>
          <w:szCs w:val="28"/>
        </w:rPr>
        <w:t xml:space="preserve"> Федеральным законом от 01 апреля 2019 года </w:t>
      </w:r>
      <w:proofErr w:type="gramStart"/>
      <w:r w:rsidRPr="001C1501">
        <w:rPr>
          <w:rFonts w:ascii="Times New Roman" w:hAnsi="Times New Roman" w:cs="Times New Roman"/>
          <w:spacing w:val="2"/>
          <w:sz w:val="28"/>
          <w:szCs w:val="28"/>
        </w:rPr>
        <w:t xml:space="preserve">№48-ФЗ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Приказом Министерства образования Саратовской области от 14 февраля 2020 года №323, </w:t>
      </w:r>
      <w:r w:rsidRPr="001C150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1C150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150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рассмотрев протест прокуратуры </w:t>
      </w:r>
      <w:proofErr w:type="spellStart"/>
      <w:r w:rsidRPr="001C150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1501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27.04.2020 года №59-2020 администрация </w:t>
      </w:r>
      <w:proofErr w:type="spellStart"/>
      <w:r w:rsidRPr="001C150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15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2130F3" w:rsidRPr="001C1501" w:rsidRDefault="002130F3" w:rsidP="002130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C1501">
        <w:rPr>
          <w:spacing w:val="2"/>
          <w:sz w:val="28"/>
          <w:szCs w:val="28"/>
        </w:rPr>
        <w:t xml:space="preserve">          ПОСТАНОВЛЯЕТ:</w:t>
      </w:r>
    </w:p>
    <w:p w:rsidR="002130F3" w:rsidRPr="001C1501" w:rsidRDefault="002130F3" w:rsidP="002130F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C1501">
        <w:rPr>
          <w:spacing w:val="2"/>
          <w:sz w:val="28"/>
          <w:szCs w:val="28"/>
        </w:rPr>
        <w:t xml:space="preserve">          1. Утвердить Положение о персонифицированном дополнительном образовании в </w:t>
      </w:r>
      <w:proofErr w:type="spellStart"/>
      <w:r w:rsidRPr="001C1501">
        <w:rPr>
          <w:spacing w:val="2"/>
          <w:sz w:val="28"/>
          <w:szCs w:val="28"/>
        </w:rPr>
        <w:t>Ершовском</w:t>
      </w:r>
      <w:proofErr w:type="spellEnd"/>
      <w:r w:rsidRPr="001C1501">
        <w:rPr>
          <w:spacing w:val="2"/>
          <w:sz w:val="28"/>
          <w:szCs w:val="28"/>
        </w:rPr>
        <w:t xml:space="preserve"> муниципальном районе Саратовской области» </w:t>
      </w:r>
      <w:proofErr w:type="gramStart"/>
      <w:r w:rsidRPr="001C1501">
        <w:rPr>
          <w:spacing w:val="2"/>
          <w:sz w:val="28"/>
          <w:szCs w:val="28"/>
        </w:rPr>
        <w:t>согласно приложения</w:t>
      </w:r>
      <w:proofErr w:type="gramEnd"/>
      <w:r w:rsidRPr="001C1501">
        <w:rPr>
          <w:spacing w:val="2"/>
          <w:sz w:val="28"/>
          <w:szCs w:val="28"/>
        </w:rPr>
        <w:t>.</w:t>
      </w:r>
    </w:p>
    <w:p w:rsidR="002130F3" w:rsidRPr="001C1501" w:rsidRDefault="002130F3" w:rsidP="002130F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C1501">
        <w:rPr>
          <w:spacing w:val="2"/>
          <w:sz w:val="28"/>
          <w:szCs w:val="28"/>
        </w:rPr>
        <w:t xml:space="preserve">          2. Определить администрацию </w:t>
      </w:r>
      <w:proofErr w:type="spellStart"/>
      <w:r w:rsidRPr="001C1501">
        <w:rPr>
          <w:spacing w:val="2"/>
          <w:sz w:val="28"/>
          <w:szCs w:val="28"/>
        </w:rPr>
        <w:t>Ершовского</w:t>
      </w:r>
      <w:proofErr w:type="spellEnd"/>
      <w:r w:rsidRPr="001C1501">
        <w:rPr>
          <w:spacing w:val="2"/>
          <w:sz w:val="28"/>
          <w:szCs w:val="28"/>
        </w:rPr>
        <w:t xml:space="preserve"> муниципального района Саратовской области в качестве уполномоченного органа по реализации персонифицированного дополнительного образования.</w:t>
      </w:r>
    </w:p>
    <w:p w:rsidR="002130F3" w:rsidRPr="001C1501" w:rsidRDefault="002130F3" w:rsidP="002130F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C1501">
        <w:rPr>
          <w:spacing w:val="2"/>
          <w:sz w:val="28"/>
          <w:szCs w:val="28"/>
        </w:rPr>
        <w:t xml:space="preserve">          3. Признать утратившим силу постановление администрации </w:t>
      </w:r>
      <w:proofErr w:type="spellStart"/>
      <w:r w:rsidRPr="001C1501">
        <w:rPr>
          <w:spacing w:val="2"/>
          <w:sz w:val="28"/>
          <w:szCs w:val="28"/>
        </w:rPr>
        <w:t>Ершовского</w:t>
      </w:r>
      <w:proofErr w:type="spellEnd"/>
      <w:r w:rsidRPr="001C1501">
        <w:rPr>
          <w:spacing w:val="2"/>
          <w:sz w:val="28"/>
          <w:szCs w:val="28"/>
        </w:rPr>
        <w:t xml:space="preserve"> муниципального района от 15 мая 2019 года №409 «Об утверждении Положения о персонифицированном дополнительном образовании детей».</w:t>
      </w:r>
    </w:p>
    <w:p w:rsidR="002130F3" w:rsidRPr="001C1501" w:rsidRDefault="002130F3" w:rsidP="00213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01">
        <w:rPr>
          <w:rFonts w:ascii="Times New Roman" w:hAnsi="Times New Roman" w:cs="Times New Roman"/>
          <w:sz w:val="28"/>
          <w:szCs w:val="28"/>
        </w:rPr>
        <w:t xml:space="preserve">   4. Сектору по информатизации и программному обеспечению администрации </w:t>
      </w:r>
      <w:proofErr w:type="spellStart"/>
      <w:r w:rsidRPr="001C150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15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C15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50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1C150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на официальном сайте администрации </w:t>
      </w:r>
      <w:proofErr w:type="spellStart"/>
      <w:r w:rsidRPr="001C150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150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2130F3" w:rsidRPr="001C1501" w:rsidRDefault="002130F3" w:rsidP="002130F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C1501">
        <w:rPr>
          <w:sz w:val="28"/>
          <w:szCs w:val="28"/>
        </w:rPr>
        <w:t xml:space="preserve">          </w:t>
      </w:r>
      <w:r w:rsidRPr="001C1501">
        <w:rPr>
          <w:spacing w:val="2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130F3" w:rsidRPr="001C1501" w:rsidRDefault="002130F3" w:rsidP="00213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01">
        <w:rPr>
          <w:rFonts w:ascii="Times New Roman" w:hAnsi="Times New Roman" w:cs="Times New Roman"/>
          <w:sz w:val="28"/>
          <w:szCs w:val="28"/>
        </w:rPr>
        <w:t xml:space="preserve">  6. </w:t>
      </w:r>
      <w:proofErr w:type="gramStart"/>
      <w:r w:rsidRPr="001C15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5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образования  администрации </w:t>
      </w:r>
      <w:proofErr w:type="spellStart"/>
      <w:r w:rsidRPr="001C150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15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C1501">
        <w:rPr>
          <w:rFonts w:ascii="Times New Roman" w:hAnsi="Times New Roman" w:cs="Times New Roman"/>
          <w:sz w:val="28"/>
          <w:szCs w:val="28"/>
        </w:rPr>
        <w:t>А.М.Монченко</w:t>
      </w:r>
      <w:proofErr w:type="spellEnd"/>
      <w:r w:rsidRPr="001C1501">
        <w:rPr>
          <w:rFonts w:ascii="Times New Roman" w:hAnsi="Times New Roman" w:cs="Times New Roman"/>
          <w:sz w:val="28"/>
          <w:szCs w:val="28"/>
        </w:rPr>
        <w:t>.</w:t>
      </w:r>
    </w:p>
    <w:p w:rsidR="002130F3" w:rsidRPr="001C1501" w:rsidRDefault="002130F3" w:rsidP="00213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30F3" w:rsidRPr="001C1501" w:rsidRDefault="002130F3" w:rsidP="00213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Pr="001C1501" w:rsidRDefault="002130F3" w:rsidP="00213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Pr="00A50D8E" w:rsidRDefault="002130F3" w:rsidP="00213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Pr="001C1501" w:rsidRDefault="002130F3" w:rsidP="002130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C1501">
        <w:rPr>
          <w:spacing w:val="2"/>
          <w:sz w:val="28"/>
          <w:szCs w:val="28"/>
        </w:rPr>
        <w:t xml:space="preserve">Глава </w:t>
      </w:r>
      <w:proofErr w:type="spellStart"/>
      <w:r w:rsidRPr="001C1501">
        <w:rPr>
          <w:spacing w:val="2"/>
          <w:sz w:val="28"/>
          <w:szCs w:val="28"/>
        </w:rPr>
        <w:t>Ершовского</w:t>
      </w:r>
      <w:proofErr w:type="spellEnd"/>
      <w:r w:rsidRPr="001C1501">
        <w:rPr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 w:rsidRPr="001C1501">
        <w:rPr>
          <w:spacing w:val="2"/>
          <w:sz w:val="28"/>
          <w:szCs w:val="28"/>
        </w:rPr>
        <w:t>С.А.Зубрицкая</w:t>
      </w:r>
      <w:proofErr w:type="spellEnd"/>
    </w:p>
    <w:p w:rsidR="002130F3" w:rsidRPr="001C1501" w:rsidRDefault="002130F3" w:rsidP="002130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130F3" w:rsidRPr="001C1501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F3" w:rsidRDefault="002130F3" w:rsidP="0021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0F3" w:rsidRPr="00783494" w:rsidRDefault="002130F3" w:rsidP="002130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32AC5" w:rsidRPr="002130F3" w:rsidRDefault="00032AC5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FEC" w:rsidRPr="00931B1C" w:rsidRDefault="00AC6FEC" w:rsidP="007F7B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867" w:rsidRPr="00931B1C" w:rsidRDefault="00B61956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711A" w:rsidRPr="00931B1C">
        <w:rPr>
          <w:rFonts w:ascii="Times New Roman" w:hAnsi="Times New Roman" w:cs="Times New Roman"/>
          <w:sz w:val="24"/>
          <w:szCs w:val="24"/>
        </w:rPr>
        <w:t xml:space="preserve">    </w:t>
      </w:r>
      <w:r w:rsidR="00387400" w:rsidRPr="00931B1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C6FEC" w:rsidRPr="00931B1C" w:rsidRDefault="00B61956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711A" w:rsidRPr="00931B1C">
        <w:rPr>
          <w:rFonts w:ascii="Times New Roman" w:hAnsi="Times New Roman" w:cs="Times New Roman"/>
          <w:sz w:val="24"/>
          <w:szCs w:val="24"/>
        </w:rPr>
        <w:t xml:space="preserve">    </w:t>
      </w:r>
      <w:r w:rsidR="00387400" w:rsidRPr="00931B1C">
        <w:rPr>
          <w:rFonts w:ascii="Times New Roman" w:hAnsi="Times New Roman" w:cs="Times New Roman"/>
          <w:sz w:val="24"/>
          <w:szCs w:val="24"/>
        </w:rPr>
        <w:t xml:space="preserve">администрации ЕМР </w:t>
      </w:r>
    </w:p>
    <w:p w:rsidR="00387400" w:rsidRPr="00931B1C" w:rsidRDefault="00AC6FEC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6711A" w:rsidRPr="00931B1C">
        <w:rPr>
          <w:rFonts w:ascii="Times New Roman" w:hAnsi="Times New Roman" w:cs="Times New Roman"/>
          <w:sz w:val="24"/>
          <w:szCs w:val="24"/>
        </w:rPr>
        <w:t xml:space="preserve"> </w:t>
      </w:r>
      <w:r w:rsidRPr="00931B1C">
        <w:rPr>
          <w:rFonts w:ascii="Times New Roman" w:hAnsi="Times New Roman" w:cs="Times New Roman"/>
          <w:sz w:val="24"/>
          <w:szCs w:val="24"/>
        </w:rPr>
        <w:t xml:space="preserve">от </w:t>
      </w:r>
      <w:r w:rsidR="004E13ED">
        <w:rPr>
          <w:rFonts w:ascii="Times New Roman" w:hAnsi="Times New Roman" w:cs="Times New Roman"/>
          <w:sz w:val="24"/>
          <w:szCs w:val="24"/>
        </w:rPr>
        <w:t xml:space="preserve">08.06.2020г. </w:t>
      </w:r>
      <w:r w:rsidR="00387400" w:rsidRPr="00931B1C">
        <w:rPr>
          <w:rFonts w:ascii="Times New Roman" w:hAnsi="Times New Roman" w:cs="Times New Roman"/>
          <w:sz w:val="24"/>
          <w:szCs w:val="24"/>
        </w:rPr>
        <w:t>№</w:t>
      </w:r>
      <w:r w:rsidR="004E13ED">
        <w:rPr>
          <w:rFonts w:ascii="Times New Roman" w:hAnsi="Times New Roman" w:cs="Times New Roman"/>
          <w:sz w:val="24"/>
          <w:szCs w:val="24"/>
        </w:rPr>
        <w:t xml:space="preserve"> 511</w:t>
      </w:r>
      <w:bookmarkStart w:id="0" w:name="_GoBack"/>
      <w:bookmarkEnd w:id="0"/>
    </w:p>
    <w:p w:rsidR="00387400" w:rsidRPr="00931B1C" w:rsidRDefault="00387400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931B1C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67" w:rsidRPr="00931B1C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31B1C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о персонифицированном дополнительном образовании </w:t>
      </w:r>
      <w:proofErr w:type="gramStart"/>
      <w:r w:rsidRPr="00931B1C">
        <w:rPr>
          <w:rFonts w:ascii="Times New Roman" w:hAnsi="Times New Roman" w:cs="Times New Roman"/>
          <w:b/>
          <w:smallCaps/>
          <w:sz w:val="24"/>
          <w:szCs w:val="24"/>
        </w:rPr>
        <w:t>в</w:t>
      </w:r>
      <w:proofErr w:type="gramEnd"/>
    </w:p>
    <w:p w:rsidR="00E63867" w:rsidRPr="00931B1C" w:rsidRDefault="002E4E6A" w:rsidP="00931B1C">
      <w:pPr>
        <w:spacing w:after="0" w:line="240" w:lineRule="auto"/>
        <w:jc w:val="center"/>
        <w:rPr>
          <w:b/>
          <w:smallCaps/>
          <w:sz w:val="24"/>
          <w:szCs w:val="24"/>
        </w:rPr>
      </w:pPr>
      <w:proofErr w:type="spellStart"/>
      <w:r w:rsidRPr="00931B1C">
        <w:rPr>
          <w:rFonts w:ascii="Times New Roman" w:hAnsi="Times New Roman" w:cs="Times New Roman"/>
          <w:b/>
          <w:smallCaps/>
          <w:sz w:val="24"/>
          <w:szCs w:val="24"/>
        </w:rPr>
        <w:t>Ершовском</w:t>
      </w:r>
      <w:proofErr w:type="spellEnd"/>
      <w:r w:rsidRPr="00931B1C">
        <w:rPr>
          <w:rFonts w:ascii="Times New Roman" w:hAnsi="Times New Roman" w:cs="Times New Roman"/>
          <w:b/>
          <w:smallCaps/>
          <w:sz w:val="24"/>
          <w:szCs w:val="24"/>
        </w:rPr>
        <w:t xml:space="preserve"> муниципальном </w:t>
      </w:r>
      <w:proofErr w:type="gramStart"/>
      <w:r w:rsidRPr="00931B1C">
        <w:rPr>
          <w:rFonts w:ascii="Times New Roman" w:hAnsi="Times New Roman" w:cs="Times New Roman"/>
          <w:b/>
          <w:smallCaps/>
          <w:sz w:val="24"/>
          <w:szCs w:val="24"/>
        </w:rPr>
        <w:t>районе</w:t>
      </w:r>
      <w:proofErr w:type="gramEnd"/>
      <w:r w:rsidRPr="00931B1C">
        <w:rPr>
          <w:rFonts w:ascii="Times New Roman" w:hAnsi="Times New Roman" w:cs="Times New Roman"/>
          <w:b/>
          <w:smallCaps/>
          <w:sz w:val="24"/>
          <w:szCs w:val="24"/>
        </w:rPr>
        <w:t xml:space="preserve"> Саратовской области</w:t>
      </w:r>
    </w:p>
    <w:p w:rsidR="0096711A" w:rsidRPr="00931B1C" w:rsidRDefault="0096711A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931B1C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31B1C">
        <w:rPr>
          <w:rFonts w:ascii="Times New Roman" w:hAnsi="Times New Roman" w:cs="Times New Roman"/>
          <w:smallCaps/>
          <w:sz w:val="24"/>
          <w:szCs w:val="24"/>
        </w:rPr>
        <w:t>Общие положения.</w:t>
      </w:r>
    </w:p>
    <w:p w:rsidR="0096711A" w:rsidRPr="00931B1C" w:rsidRDefault="0096711A" w:rsidP="00931B1C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B143A8" w:rsidRPr="00931B1C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в </w:t>
      </w:r>
      <w:proofErr w:type="spellStart"/>
      <w:r w:rsidR="002E4E6A" w:rsidRPr="00931B1C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="002E4E6A" w:rsidRPr="00931B1C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</w:t>
      </w:r>
      <w:r w:rsidRPr="00931B1C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proofErr w:type="spellStart"/>
      <w:r w:rsidR="00156EF3" w:rsidRPr="00931B1C">
        <w:rPr>
          <w:rFonts w:ascii="Times New Roman" w:hAnsi="Times New Roman" w:cs="Times New Roman"/>
          <w:sz w:val="24"/>
          <w:szCs w:val="24"/>
        </w:rPr>
        <w:t>регламентируетпорядок</w:t>
      </w:r>
      <w:proofErr w:type="spellEnd"/>
      <w:r w:rsidR="00156EF3" w:rsidRPr="00931B1C">
        <w:rPr>
          <w:rFonts w:ascii="Times New Roman" w:hAnsi="Times New Roman" w:cs="Times New Roman"/>
          <w:sz w:val="24"/>
          <w:szCs w:val="24"/>
        </w:rPr>
        <w:t xml:space="preserve">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proofErr w:type="spellStart"/>
      <w:r w:rsidR="002E4E6A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E4E6A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156EF3" w:rsidRPr="00931B1C">
        <w:rPr>
          <w:rFonts w:ascii="Times New Roman" w:hAnsi="Times New Roman" w:cs="Times New Roman"/>
          <w:sz w:val="24"/>
          <w:szCs w:val="24"/>
        </w:rPr>
        <w:t>, дополнительного образования з</w:t>
      </w:r>
      <w:r w:rsidR="002E4E6A" w:rsidRPr="00931B1C"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  <w:r w:rsidR="00156EF3" w:rsidRPr="00931B1C">
        <w:rPr>
          <w:rFonts w:ascii="Times New Roman" w:hAnsi="Times New Roman" w:cs="Times New Roman"/>
          <w:sz w:val="24"/>
          <w:szCs w:val="24"/>
        </w:rPr>
        <w:t>.</w:t>
      </w:r>
    </w:p>
    <w:p w:rsidR="00BC6345" w:rsidRPr="00931B1C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Pr="00931B1C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931B1C">
        <w:rPr>
          <w:rFonts w:ascii="Times New Roman" w:hAnsi="Times New Roman" w:cs="Times New Roman"/>
          <w:sz w:val="24"/>
          <w:szCs w:val="24"/>
        </w:rPr>
        <w:t>части</w:t>
      </w:r>
      <w:r w:rsidRPr="00931B1C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931B1C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931B1C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Pr="00931B1C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931B1C">
        <w:rPr>
          <w:rFonts w:ascii="Times New Roman" w:hAnsi="Times New Roman" w:cs="Times New Roman"/>
          <w:sz w:val="24"/>
          <w:szCs w:val="24"/>
        </w:rPr>
        <w:t>организ</w:t>
      </w:r>
      <w:r w:rsidR="000D21C4" w:rsidRPr="00931B1C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931B1C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</w:t>
      </w:r>
      <w:proofErr w:type="gramStart"/>
      <w:r w:rsidR="00547841" w:rsidRPr="00931B1C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47841" w:rsidRPr="00931B1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931B1C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BC6345" w:rsidRPr="00931B1C" w:rsidRDefault="00C8101A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Р</w:t>
      </w:r>
      <w:r w:rsidR="00596927" w:rsidRPr="00931B1C">
        <w:rPr>
          <w:rFonts w:ascii="Times New Roman" w:hAnsi="Times New Roman" w:cs="Times New Roman"/>
          <w:sz w:val="24"/>
          <w:szCs w:val="24"/>
        </w:rPr>
        <w:t>еестр сертификатов дополнительного образования</w:t>
      </w:r>
      <w:r w:rsidR="0070514F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96927" w:rsidRPr="00931B1C">
        <w:rPr>
          <w:rFonts w:ascii="Times New Roman" w:hAnsi="Times New Roman" w:cs="Times New Roman"/>
          <w:sz w:val="24"/>
          <w:szCs w:val="24"/>
        </w:rPr>
        <w:t xml:space="preserve"> – база данных о детях, проживающих на территории </w:t>
      </w:r>
      <w:proofErr w:type="spellStart"/>
      <w:r w:rsidR="002E4E6A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E4E6A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596927" w:rsidRPr="00931B1C">
        <w:rPr>
          <w:rFonts w:ascii="Times New Roman" w:hAnsi="Times New Roman" w:cs="Times New Roman"/>
          <w:sz w:val="24"/>
          <w:szCs w:val="24"/>
        </w:rPr>
        <w:t>, которые имеют возможность получения дополнительного образования з</w:t>
      </w:r>
      <w:r w:rsidR="002E4E6A" w:rsidRPr="00931B1C">
        <w:rPr>
          <w:rFonts w:ascii="Times New Roman" w:hAnsi="Times New Roman" w:cs="Times New Roman"/>
          <w:sz w:val="24"/>
          <w:szCs w:val="24"/>
        </w:rPr>
        <w:t xml:space="preserve">а счет средств </w:t>
      </w:r>
      <w:r w:rsidR="007E6267" w:rsidRPr="00931B1C">
        <w:rPr>
          <w:rFonts w:ascii="Times New Roman" w:hAnsi="Times New Roman" w:cs="Times New Roman"/>
          <w:sz w:val="24"/>
          <w:szCs w:val="24"/>
        </w:rPr>
        <w:t>регионального и</w:t>
      </w:r>
      <w:r w:rsidR="00B61956" w:rsidRPr="00931B1C">
        <w:rPr>
          <w:rFonts w:ascii="Times New Roman" w:hAnsi="Times New Roman" w:cs="Times New Roman"/>
          <w:sz w:val="24"/>
          <w:szCs w:val="24"/>
        </w:rPr>
        <w:t xml:space="preserve"> </w:t>
      </w:r>
      <w:r w:rsidR="002E4E6A" w:rsidRPr="00931B1C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63C47" w:rsidRPr="00931B1C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931B1C">
        <w:rPr>
          <w:rFonts w:ascii="Times New Roman" w:hAnsi="Times New Roman" w:cs="Times New Roman"/>
          <w:sz w:val="24"/>
          <w:szCs w:val="24"/>
        </w:rPr>
        <w:t>й</w:t>
      </w:r>
      <w:r w:rsidR="00263C47" w:rsidRPr="00931B1C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931B1C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="00596927" w:rsidRPr="00931B1C">
        <w:rPr>
          <w:rFonts w:ascii="Times New Roman" w:hAnsi="Times New Roman" w:cs="Times New Roman"/>
          <w:sz w:val="24"/>
          <w:szCs w:val="24"/>
        </w:rPr>
        <w:t>;</w:t>
      </w:r>
    </w:p>
    <w:p w:rsidR="00BC6345" w:rsidRPr="00931B1C" w:rsidRDefault="00C8101A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Р</w:t>
      </w:r>
      <w:r w:rsidR="004C066C" w:rsidRPr="00931B1C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F24826" w:rsidRPr="00931B1C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931B1C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="004C066C" w:rsidRPr="00931B1C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931B1C">
        <w:rPr>
          <w:rFonts w:ascii="Times New Roman" w:hAnsi="Times New Roman" w:cs="Times New Roman"/>
          <w:sz w:val="24"/>
          <w:szCs w:val="24"/>
        </w:rPr>
        <w:t>база данных о</w:t>
      </w:r>
      <w:r w:rsidR="004C066C" w:rsidRPr="00931B1C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931B1C">
        <w:rPr>
          <w:rFonts w:ascii="Times New Roman" w:hAnsi="Times New Roman" w:cs="Times New Roman"/>
          <w:sz w:val="24"/>
          <w:szCs w:val="24"/>
        </w:rPr>
        <w:t>ах</w:t>
      </w:r>
      <w:r w:rsidR="004C066C" w:rsidRPr="00931B1C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931B1C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931B1C">
        <w:rPr>
          <w:rFonts w:ascii="Times New Roman" w:hAnsi="Times New Roman" w:cs="Times New Roman"/>
          <w:sz w:val="24"/>
          <w:szCs w:val="24"/>
        </w:rPr>
        <w:t xml:space="preserve"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деятельности, </w:t>
      </w:r>
      <w:r w:rsidR="004C066C" w:rsidRPr="00931B1C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931B1C">
        <w:rPr>
          <w:rFonts w:ascii="Times New Roman" w:hAnsi="Times New Roman" w:cs="Times New Roman"/>
          <w:sz w:val="24"/>
          <w:szCs w:val="24"/>
        </w:rPr>
        <w:t>ая</w:t>
      </w:r>
      <w:r w:rsidR="009516CC" w:rsidRPr="00931B1C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E703D9" w:rsidRPr="00931B1C">
        <w:rPr>
          <w:rFonts w:ascii="Times New Roman" w:hAnsi="Times New Roman" w:cs="Times New Roman"/>
          <w:sz w:val="24"/>
          <w:szCs w:val="24"/>
        </w:rPr>
        <w:t>Саратовской област</w:t>
      </w:r>
      <w:proofErr w:type="gramStart"/>
      <w:r w:rsidR="00E703D9" w:rsidRPr="00931B1C">
        <w:rPr>
          <w:rFonts w:ascii="Times New Roman" w:hAnsi="Times New Roman" w:cs="Times New Roman"/>
          <w:sz w:val="24"/>
          <w:szCs w:val="24"/>
        </w:rPr>
        <w:t>и</w:t>
      </w:r>
      <w:r w:rsidR="009516CC" w:rsidRPr="00931B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16CC" w:rsidRPr="00931B1C">
        <w:rPr>
          <w:rFonts w:ascii="Times New Roman" w:hAnsi="Times New Roman" w:cs="Times New Roman"/>
          <w:sz w:val="24"/>
          <w:szCs w:val="24"/>
        </w:rPr>
        <w:t>далее – Правила персонифицированного финансирования);</w:t>
      </w:r>
    </w:p>
    <w:p w:rsidR="00BC6345" w:rsidRPr="00931B1C" w:rsidRDefault="00C8101A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Р</w:t>
      </w:r>
      <w:r w:rsidR="004C066C" w:rsidRPr="00931B1C">
        <w:rPr>
          <w:rFonts w:ascii="Times New Roman" w:hAnsi="Times New Roman" w:cs="Times New Roman"/>
          <w:sz w:val="24"/>
          <w:szCs w:val="24"/>
        </w:rPr>
        <w:t xml:space="preserve">еестр предпрофессиональных программ – </w:t>
      </w:r>
      <w:r w:rsidR="00BE3332" w:rsidRPr="00931B1C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931B1C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931B1C">
        <w:rPr>
          <w:rFonts w:ascii="Times New Roman" w:hAnsi="Times New Roman" w:cs="Times New Roman"/>
          <w:sz w:val="24"/>
          <w:szCs w:val="24"/>
        </w:rPr>
        <w:t>ах</w:t>
      </w:r>
      <w:r w:rsidR="009516CC" w:rsidRPr="00931B1C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931B1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931B1C">
        <w:rPr>
          <w:rFonts w:ascii="Times New Roman" w:hAnsi="Times New Roman" w:cs="Times New Roman"/>
          <w:sz w:val="24"/>
          <w:szCs w:val="24"/>
        </w:rPr>
        <w:t xml:space="preserve">или) физической культуры и спорта, реализуемых образовательными </w:t>
      </w:r>
      <w:proofErr w:type="spellStart"/>
      <w:r w:rsidR="009516CC" w:rsidRPr="00931B1C">
        <w:rPr>
          <w:rFonts w:ascii="Times New Roman" w:hAnsi="Times New Roman" w:cs="Times New Roman"/>
          <w:sz w:val="24"/>
          <w:szCs w:val="24"/>
        </w:rPr>
        <w:t>организациями</w:t>
      </w:r>
      <w:r w:rsidR="006C2A51" w:rsidRPr="00931B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C2A51" w:rsidRPr="00931B1C">
        <w:rPr>
          <w:rFonts w:ascii="Times New Roman" w:hAnsi="Times New Roman" w:cs="Times New Roman"/>
          <w:sz w:val="24"/>
          <w:szCs w:val="24"/>
        </w:rPr>
        <w:t xml:space="preserve"> счет бюджетных ассигнований</w:t>
      </w:r>
      <w:r w:rsidR="002D3766" w:rsidRPr="00931B1C">
        <w:rPr>
          <w:rFonts w:ascii="Times New Roman" w:hAnsi="Times New Roman" w:cs="Times New Roman"/>
          <w:sz w:val="24"/>
          <w:szCs w:val="24"/>
        </w:rPr>
        <w:t>;</w:t>
      </w:r>
    </w:p>
    <w:p w:rsidR="00BC6345" w:rsidRPr="00931B1C" w:rsidRDefault="00C8101A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B1C">
        <w:rPr>
          <w:rFonts w:ascii="Times New Roman" w:hAnsi="Times New Roman" w:cs="Times New Roman"/>
          <w:sz w:val="24"/>
          <w:szCs w:val="24"/>
        </w:rPr>
        <w:t>Р</w:t>
      </w:r>
      <w:r w:rsidR="004C066C" w:rsidRPr="00931B1C">
        <w:rPr>
          <w:rFonts w:ascii="Times New Roman" w:hAnsi="Times New Roman" w:cs="Times New Roman"/>
          <w:sz w:val="24"/>
          <w:szCs w:val="24"/>
        </w:rPr>
        <w:t>еестр значимых программ –</w:t>
      </w:r>
      <w:r w:rsidR="00BE3332" w:rsidRPr="00931B1C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931B1C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931B1C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</w:t>
      </w:r>
      <w:proofErr w:type="spellStart"/>
      <w:r w:rsidR="00BE3332" w:rsidRPr="00931B1C">
        <w:rPr>
          <w:rFonts w:ascii="Times New Roman" w:hAnsi="Times New Roman" w:cs="Times New Roman"/>
          <w:sz w:val="24"/>
          <w:szCs w:val="24"/>
        </w:rPr>
        <w:t>развития</w:t>
      </w:r>
      <w:r w:rsidR="002E4E6A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E4E6A" w:rsidRPr="00931B1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="002E4E6A" w:rsidRPr="00931B1C">
        <w:rPr>
          <w:rFonts w:ascii="Times New Roman" w:hAnsi="Times New Roman" w:cs="Times New Roman"/>
          <w:sz w:val="24"/>
          <w:szCs w:val="24"/>
        </w:rPr>
        <w:t>района</w:t>
      </w:r>
      <w:r w:rsidR="00AF5088" w:rsidRPr="00931B1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F5088" w:rsidRPr="00931B1C">
        <w:rPr>
          <w:rFonts w:ascii="Times New Roman" w:hAnsi="Times New Roman" w:cs="Times New Roman"/>
          <w:sz w:val="24"/>
          <w:szCs w:val="24"/>
        </w:rPr>
        <w:t xml:space="preserve">/или </w:t>
      </w:r>
      <w:r w:rsidR="00E703D9" w:rsidRPr="00931B1C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BE3332" w:rsidRPr="00931B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6345" w:rsidRPr="00931B1C" w:rsidRDefault="00C8101A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Р</w:t>
      </w:r>
      <w:r w:rsidR="00C851EE" w:rsidRPr="00931B1C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136234" w:rsidRPr="00931B1C">
        <w:rPr>
          <w:rFonts w:ascii="Times New Roman" w:hAnsi="Times New Roman" w:cs="Times New Roman"/>
          <w:sz w:val="24"/>
          <w:szCs w:val="24"/>
        </w:rPr>
        <w:t>иных образовательных</w:t>
      </w:r>
      <w:r w:rsidR="004C066C" w:rsidRPr="00931B1C">
        <w:rPr>
          <w:rFonts w:ascii="Times New Roman" w:hAnsi="Times New Roman" w:cs="Times New Roman"/>
          <w:sz w:val="24"/>
          <w:szCs w:val="24"/>
        </w:rPr>
        <w:t xml:space="preserve"> программ – </w:t>
      </w:r>
      <w:r w:rsidR="00C851EE" w:rsidRPr="00931B1C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931B1C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931B1C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Pr="00931B1C">
        <w:rPr>
          <w:rFonts w:ascii="Times New Roman" w:hAnsi="Times New Roman" w:cs="Times New Roman"/>
          <w:sz w:val="24"/>
          <w:szCs w:val="24"/>
        </w:rPr>
        <w:t>вошедших в Р</w:t>
      </w:r>
      <w:r w:rsidR="00BE3332" w:rsidRPr="00931B1C">
        <w:rPr>
          <w:rFonts w:ascii="Times New Roman" w:hAnsi="Times New Roman" w:cs="Times New Roman"/>
          <w:sz w:val="24"/>
          <w:szCs w:val="24"/>
        </w:rPr>
        <w:t>еестр значимых программ, в отношении которых принято решение о сохранении финансирования</w:t>
      </w:r>
      <w:r w:rsidR="00870377" w:rsidRPr="00931B1C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931B1C">
        <w:rPr>
          <w:rFonts w:ascii="Times New Roman" w:hAnsi="Times New Roman" w:cs="Times New Roman"/>
          <w:sz w:val="24"/>
          <w:szCs w:val="24"/>
        </w:rPr>
        <w:t>, независимо</w:t>
      </w:r>
      <w:r w:rsidR="002E4E6A" w:rsidRPr="00931B1C">
        <w:rPr>
          <w:rFonts w:ascii="Times New Roman" w:hAnsi="Times New Roman" w:cs="Times New Roman"/>
          <w:sz w:val="24"/>
          <w:szCs w:val="24"/>
        </w:rPr>
        <w:t xml:space="preserve"> от спроса со стороны </w:t>
      </w:r>
      <w:proofErr w:type="spellStart"/>
      <w:r w:rsidR="002E4E6A" w:rsidRPr="00931B1C">
        <w:rPr>
          <w:rFonts w:ascii="Times New Roman" w:hAnsi="Times New Roman" w:cs="Times New Roman"/>
          <w:sz w:val="24"/>
          <w:szCs w:val="24"/>
        </w:rPr>
        <w:t>населенияЕршовского</w:t>
      </w:r>
      <w:proofErr w:type="spellEnd"/>
      <w:r w:rsidR="002E4E6A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BC6345" w:rsidRPr="00931B1C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 дополнительного образования </w:t>
      </w:r>
      <w:proofErr w:type="gramStart"/>
      <w:r w:rsidR="00136234" w:rsidRPr="00931B1C">
        <w:rPr>
          <w:rFonts w:ascii="Times New Roman" w:hAnsi="Times New Roman" w:cs="Times New Roman"/>
          <w:sz w:val="24"/>
          <w:szCs w:val="24"/>
        </w:rPr>
        <w:t>детей</w:t>
      </w:r>
      <w:r w:rsidR="00596927" w:rsidRPr="00931B1C">
        <w:rPr>
          <w:rFonts w:ascii="Times New Roman" w:hAnsi="Times New Roman" w:cs="Times New Roman"/>
          <w:sz w:val="24"/>
          <w:szCs w:val="24"/>
        </w:rPr>
        <w:t>–реестровая</w:t>
      </w:r>
      <w:proofErr w:type="gramEnd"/>
      <w:r w:rsidR="00596927" w:rsidRPr="00931B1C">
        <w:rPr>
          <w:rFonts w:ascii="Times New Roman" w:hAnsi="Times New Roman" w:cs="Times New Roman"/>
          <w:sz w:val="24"/>
          <w:szCs w:val="24"/>
        </w:rPr>
        <w:t xml:space="preserve"> запись о включении ребенка</w:t>
      </w:r>
      <w:r w:rsidR="007E6267" w:rsidRPr="00931B1C">
        <w:rPr>
          <w:rFonts w:ascii="Times New Roman" w:hAnsi="Times New Roman" w:cs="Times New Roman"/>
          <w:sz w:val="24"/>
          <w:szCs w:val="24"/>
        </w:rPr>
        <w:t xml:space="preserve"> (</w:t>
      </w:r>
      <w:r w:rsidR="00136234" w:rsidRPr="00931B1C">
        <w:rPr>
          <w:rFonts w:ascii="Times New Roman" w:hAnsi="Times New Roman" w:cs="Times New Roman"/>
          <w:sz w:val="24"/>
          <w:szCs w:val="24"/>
        </w:rPr>
        <w:t>обладателя сертификата дополнительного образования)</w:t>
      </w:r>
      <w:r w:rsidR="00596927" w:rsidRPr="00931B1C">
        <w:rPr>
          <w:rFonts w:ascii="Times New Roman" w:hAnsi="Times New Roman" w:cs="Times New Roman"/>
          <w:sz w:val="24"/>
          <w:szCs w:val="24"/>
        </w:rPr>
        <w:t xml:space="preserve"> в систему персонифицированно</w:t>
      </w:r>
      <w:r w:rsidR="00136234" w:rsidRPr="00931B1C">
        <w:rPr>
          <w:rFonts w:ascii="Times New Roman" w:hAnsi="Times New Roman" w:cs="Times New Roman"/>
          <w:sz w:val="24"/>
          <w:szCs w:val="24"/>
        </w:rPr>
        <w:t xml:space="preserve">го дополнительного образования, обеспечивающая учет детей или учет и финансирование услуг дополнительного образования за счет средств регионального или местного бюджета. </w:t>
      </w:r>
      <w:proofErr w:type="gramStart"/>
      <w:r w:rsidR="00136234" w:rsidRPr="00931B1C">
        <w:rPr>
          <w:rFonts w:ascii="Times New Roman" w:hAnsi="Times New Roman" w:cs="Times New Roman"/>
          <w:sz w:val="24"/>
          <w:szCs w:val="24"/>
        </w:rPr>
        <w:t xml:space="preserve">При использовании сертификата дополнительного образования </w:t>
      </w:r>
      <w:r w:rsidR="007E6267" w:rsidRPr="00931B1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36234" w:rsidRPr="00931B1C">
        <w:rPr>
          <w:rFonts w:ascii="Times New Roman" w:hAnsi="Times New Roman" w:cs="Times New Roman"/>
          <w:sz w:val="24"/>
          <w:szCs w:val="24"/>
        </w:rPr>
        <w:t xml:space="preserve">для обучения исключительно по дополнительным общеобразовательным программам, реализуемым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регионального </w:t>
      </w:r>
      <w:r w:rsidR="00931689" w:rsidRPr="00931B1C">
        <w:rPr>
          <w:rFonts w:ascii="Times New Roman" w:hAnsi="Times New Roman" w:cs="Times New Roman"/>
          <w:sz w:val="24"/>
          <w:szCs w:val="24"/>
        </w:rPr>
        <w:t>бюджета, в случае предоставления образовательных услуг за счет средств бюджетных ассигнований на оказание государственных услуг государственными учреждениями, и местного бюджета, в случае предоставления образовательных услуг за счет бюджетных ассигнований на оказание муниципальных</w:t>
      </w:r>
      <w:proofErr w:type="gramEnd"/>
      <w:r w:rsidR="00931689" w:rsidRPr="00931B1C">
        <w:rPr>
          <w:rFonts w:ascii="Times New Roman" w:hAnsi="Times New Roman" w:cs="Times New Roman"/>
          <w:sz w:val="24"/>
          <w:szCs w:val="24"/>
        </w:rPr>
        <w:t xml:space="preserve"> услуг муниципальными учреждениями, обеспечивается учет детей. При использовании сертификата дополнительного образования детей для </w:t>
      </w:r>
      <w:proofErr w:type="gramStart"/>
      <w:r w:rsidR="00931689" w:rsidRPr="00931B1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931689" w:rsidRPr="00931B1C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реализуемым 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деятельности, обеспечивается учет детей и финансирование услуг дополнительного образования;</w:t>
      </w:r>
    </w:p>
    <w:p w:rsidR="00653BD9" w:rsidRPr="00931B1C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</w:t>
      </w:r>
      <w:proofErr w:type="gramStart"/>
      <w:r w:rsidRPr="00931B1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31B1C">
        <w:rPr>
          <w:rFonts w:ascii="Times New Roman" w:hAnsi="Times New Roman" w:cs="Times New Roman"/>
          <w:sz w:val="24"/>
          <w:szCs w:val="24"/>
        </w:rPr>
        <w:t xml:space="preserve"> документ, устанавливающий на определенный период параметры системы персонифицированного финансирования, в том числе </w:t>
      </w:r>
      <w:r w:rsidR="005F6222" w:rsidRPr="00931B1C">
        <w:rPr>
          <w:rFonts w:ascii="Times New Roman" w:hAnsi="Times New Roman" w:cs="Times New Roman"/>
          <w:sz w:val="24"/>
          <w:szCs w:val="24"/>
        </w:rPr>
        <w:t>объем</w:t>
      </w:r>
      <w:r w:rsidRPr="00931B1C">
        <w:rPr>
          <w:rFonts w:ascii="Times New Roman" w:hAnsi="Times New Roman" w:cs="Times New Roman"/>
          <w:sz w:val="24"/>
          <w:szCs w:val="24"/>
        </w:rPr>
        <w:t xml:space="preserve"> обеспечения сертификатов персонифицированного финансирования, число и структуру действующих сертификатов персонифицированного финансирования, </w:t>
      </w:r>
      <w:r w:rsidR="00650C1B" w:rsidRPr="00931B1C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="005D0D88" w:rsidRPr="00931B1C">
        <w:rPr>
          <w:rFonts w:ascii="Times New Roman" w:hAnsi="Times New Roman" w:cs="Times New Roman"/>
          <w:sz w:val="24"/>
          <w:szCs w:val="24"/>
        </w:rPr>
        <w:t>норматив</w:t>
      </w:r>
      <w:r w:rsidR="00650C1B" w:rsidRPr="00931B1C">
        <w:rPr>
          <w:rFonts w:ascii="Times New Roman" w:hAnsi="Times New Roman" w:cs="Times New Roman"/>
          <w:sz w:val="24"/>
          <w:szCs w:val="24"/>
        </w:rPr>
        <w:t>а</w:t>
      </w:r>
      <w:r w:rsidR="00EC5498" w:rsidRPr="00931B1C">
        <w:rPr>
          <w:rFonts w:ascii="Times New Roman" w:hAnsi="Times New Roman" w:cs="Times New Roman"/>
          <w:sz w:val="24"/>
          <w:szCs w:val="24"/>
        </w:rPr>
        <w:t xml:space="preserve"> обеспечения сертификата</w:t>
      </w:r>
      <w:r w:rsidR="00931689" w:rsidRPr="00931B1C">
        <w:rPr>
          <w:rFonts w:ascii="Times New Roman" w:hAnsi="Times New Roman" w:cs="Times New Roman"/>
          <w:sz w:val="24"/>
          <w:szCs w:val="24"/>
        </w:rPr>
        <w:t>,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</w:t>
      </w:r>
      <w:r w:rsidRPr="00931B1C">
        <w:rPr>
          <w:rFonts w:ascii="Times New Roman" w:hAnsi="Times New Roman" w:cs="Times New Roman"/>
          <w:sz w:val="24"/>
          <w:szCs w:val="24"/>
        </w:rPr>
        <w:t>;</w:t>
      </w:r>
    </w:p>
    <w:p w:rsidR="00F6298C" w:rsidRPr="00931B1C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931B1C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931B1C">
        <w:rPr>
          <w:rFonts w:ascii="Times New Roman" w:hAnsi="Times New Roman" w:cs="Times New Roman"/>
          <w:sz w:val="24"/>
          <w:szCs w:val="24"/>
        </w:rPr>
        <w:t xml:space="preserve">уполномоченный орган) – орган местного самоуправления </w:t>
      </w:r>
      <w:proofErr w:type="spellStart"/>
      <w:r w:rsidR="00690C34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90C34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931B1C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образования,</w:t>
      </w:r>
      <w:r w:rsidR="00385DDD" w:rsidRPr="00931B1C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DD4A5B" w:rsidRPr="00931B1C">
        <w:rPr>
          <w:rFonts w:ascii="Times New Roman" w:hAnsi="Times New Roman" w:cs="Times New Roman"/>
          <w:sz w:val="24"/>
          <w:szCs w:val="24"/>
        </w:rPr>
        <w:t>Программы</w:t>
      </w:r>
      <w:r w:rsidR="000D21C4" w:rsidRPr="00931B1C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</w:t>
      </w:r>
      <w:r w:rsidR="002361D7" w:rsidRPr="00931B1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A2C58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A2C58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4A5B" w:rsidRPr="00931B1C">
        <w:rPr>
          <w:rFonts w:ascii="Times New Roman" w:hAnsi="Times New Roman" w:cs="Times New Roman"/>
          <w:sz w:val="24"/>
          <w:szCs w:val="24"/>
        </w:rPr>
        <w:t>,</w:t>
      </w:r>
      <w:r w:rsidRPr="00931B1C">
        <w:rPr>
          <w:rFonts w:ascii="Times New Roman" w:hAnsi="Times New Roman" w:cs="Times New Roman"/>
          <w:sz w:val="24"/>
          <w:szCs w:val="24"/>
        </w:rPr>
        <w:t xml:space="preserve"> а также осуществление функций, предусмотренных Правилами персонифицированного финансирования.</w:t>
      </w:r>
    </w:p>
    <w:p w:rsidR="00B143A8" w:rsidRPr="00931B1C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Pr="00931B1C" w:rsidRDefault="00C8101A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31B1C">
        <w:rPr>
          <w:rFonts w:ascii="Times New Roman" w:hAnsi="Times New Roman" w:cs="Times New Roman"/>
          <w:sz w:val="24"/>
          <w:szCs w:val="24"/>
        </w:rPr>
        <w:t>ведения Р</w:t>
      </w:r>
      <w:r w:rsidR="00B143A8" w:rsidRPr="00931B1C">
        <w:rPr>
          <w:rFonts w:ascii="Times New Roman" w:hAnsi="Times New Roman" w:cs="Times New Roman"/>
          <w:sz w:val="24"/>
          <w:szCs w:val="24"/>
        </w:rPr>
        <w:t>еестра сертификатов дополнительного образования</w:t>
      </w:r>
      <w:r w:rsidR="006C7E7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B143A8" w:rsidRPr="00931B1C">
        <w:rPr>
          <w:rFonts w:ascii="Times New Roman" w:hAnsi="Times New Roman" w:cs="Times New Roman"/>
          <w:sz w:val="24"/>
          <w:szCs w:val="24"/>
        </w:rPr>
        <w:t>;</w:t>
      </w:r>
    </w:p>
    <w:p w:rsidR="00B143A8" w:rsidRPr="00931B1C" w:rsidRDefault="00C8101A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порядок формирования Р</w:t>
      </w:r>
      <w:r w:rsidR="009E446C" w:rsidRPr="00931B1C">
        <w:rPr>
          <w:rFonts w:ascii="Times New Roman" w:hAnsi="Times New Roman" w:cs="Times New Roman"/>
          <w:sz w:val="24"/>
          <w:szCs w:val="24"/>
        </w:rPr>
        <w:t>еестров образовательных программ;</w:t>
      </w:r>
    </w:p>
    <w:p w:rsidR="009E446C" w:rsidRPr="00931B1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 w:rsidRPr="00931B1C">
        <w:rPr>
          <w:rFonts w:ascii="Times New Roman" w:hAnsi="Times New Roman" w:cs="Times New Roman"/>
          <w:sz w:val="24"/>
          <w:szCs w:val="24"/>
        </w:rPr>
        <w:t>тов дополнительного образования</w:t>
      </w:r>
      <w:r w:rsidR="006C7E7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43063" w:rsidRPr="00931B1C">
        <w:rPr>
          <w:rFonts w:ascii="Times New Roman" w:hAnsi="Times New Roman" w:cs="Times New Roman"/>
          <w:sz w:val="24"/>
          <w:szCs w:val="24"/>
        </w:rPr>
        <w:t>.</w:t>
      </w:r>
    </w:p>
    <w:p w:rsidR="00214F82" w:rsidRPr="00931B1C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Pr="00931B1C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31B1C">
        <w:rPr>
          <w:rFonts w:ascii="Times New Roman" w:hAnsi="Times New Roman" w:cs="Times New Roman"/>
          <w:smallCaps/>
          <w:sz w:val="24"/>
          <w:szCs w:val="24"/>
          <w:lang w:val="en-US"/>
        </w:rPr>
        <w:t>II</w:t>
      </w:r>
      <w:r w:rsidRPr="00931B1C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3735E6" w:rsidRPr="00931B1C">
        <w:rPr>
          <w:rFonts w:ascii="Times New Roman" w:hAnsi="Times New Roman" w:cs="Times New Roman"/>
          <w:smallCaps/>
          <w:sz w:val="24"/>
          <w:szCs w:val="24"/>
        </w:rPr>
        <w:t>ведения реестра сертификатов дополнительного образования.</w:t>
      </w:r>
    </w:p>
    <w:p w:rsidR="00CA036B" w:rsidRPr="00931B1C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35E6" w:rsidRPr="00931B1C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99121366"/>
      <w:r w:rsidRPr="00931B1C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6C16E3" w:rsidRPr="00931B1C">
        <w:rPr>
          <w:rFonts w:ascii="Times New Roman" w:hAnsi="Times New Roman" w:cs="Times New Roman"/>
          <w:sz w:val="24"/>
          <w:szCs w:val="24"/>
        </w:rPr>
        <w:t>Р</w:t>
      </w:r>
      <w:r w:rsidRPr="00931B1C">
        <w:rPr>
          <w:rFonts w:ascii="Times New Roman" w:hAnsi="Times New Roman" w:cs="Times New Roman"/>
          <w:sz w:val="24"/>
          <w:szCs w:val="24"/>
        </w:rPr>
        <w:t xml:space="preserve">еестра сертификатов дополнительного </w:t>
      </w:r>
      <w:proofErr w:type="spellStart"/>
      <w:r w:rsidRPr="00931B1C">
        <w:rPr>
          <w:rFonts w:ascii="Times New Roman" w:hAnsi="Times New Roman" w:cs="Times New Roman"/>
          <w:sz w:val="24"/>
          <w:szCs w:val="24"/>
        </w:rPr>
        <w:t>образования</w:t>
      </w:r>
      <w:r w:rsidR="006C7E73" w:rsidRPr="00931B1C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6C7E73" w:rsidRPr="00931B1C">
        <w:rPr>
          <w:rFonts w:ascii="Times New Roman" w:hAnsi="Times New Roman" w:cs="Times New Roman"/>
          <w:sz w:val="24"/>
          <w:szCs w:val="24"/>
        </w:rPr>
        <w:t xml:space="preserve"> </w:t>
      </w:r>
      <w:r w:rsidRPr="00931B1C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органом или организацией, </w:t>
      </w:r>
      <w:r w:rsidR="00AE59E4" w:rsidRPr="00931B1C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 w:rsidRPr="00931B1C"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:rsidR="00943063" w:rsidRPr="00931B1C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2709345"/>
      <w:r w:rsidRPr="00931B1C"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 w:rsidRPr="00931B1C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 w:rsidRPr="00931B1C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</w:t>
      </w:r>
      <w:r w:rsidR="006C7E73" w:rsidRPr="00931B1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31B1C">
        <w:rPr>
          <w:rFonts w:ascii="Times New Roman" w:hAnsi="Times New Roman" w:cs="Times New Roman"/>
          <w:sz w:val="24"/>
          <w:szCs w:val="24"/>
        </w:rPr>
        <w:t xml:space="preserve">имеют все дети в возрасте от 5-ти до 18-ти лет, проживающие на территории </w:t>
      </w:r>
      <w:proofErr w:type="spellStart"/>
      <w:r w:rsidR="000E0629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0E0629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931B1C"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</w:p>
    <w:p w:rsidR="00DD4A5B" w:rsidRPr="00931B1C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36198560"/>
      <w:bookmarkStart w:id="4" w:name="_Ref499107739"/>
      <w:proofErr w:type="gramStart"/>
      <w:r w:rsidRPr="00931B1C">
        <w:rPr>
          <w:rFonts w:ascii="Times New Roman" w:hAnsi="Times New Roman" w:cs="Times New Roman"/>
          <w:sz w:val="24"/>
          <w:szCs w:val="24"/>
        </w:rPr>
        <w:t>Для получения сертификата дополнительного образования</w:t>
      </w:r>
      <w:r w:rsidR="000E3B5E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организацию), а также в случаях, предусмотренных пунктом </w:t>
      </w:r>
      <w:r w:rsidR="0006572C">
        <w:fldChar w:fldCharType="begin"/>
      </w:r>
      <w:r w:rsidR="0006572C">
        <w:instrText xml:space="preserve"> REF _Ref507407000 \r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2.7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</w:t>
      </w:r>
      <w:r w:rsidRPr="00931B1C">
        <w:rPr>
          <w:rFonts w:ascii="Times New Roman" w:hAnsi="Times New Roman" w:cs="Times New Roman"/>
          <w:sz w:val="24"/>
          <w:szCs w:val="24"/>
        </w:rPr>
        <w:lastRenderedPageBreak/>
        <w:t>лицу, заявление о предоставлении сертификата дополнительного образования</w:t>
      </w:r>
      <w:r w:rsidR="006C7E7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и регистрации в реестре сертификатов дополнительного образования</w:t>
      </w:r>
      <w:r w:rsidR="006C7E7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(далее – Заявление) содержащее следующие сведения:</w:t>
      </w:r>
      <w:bookmarkEnd w:id="3"/>
      <w:proofErr w:type="gramEnd"/>
    </w:p>
    <w:p w:rsidR="00DD4A5B" w:rsidRPr="00931B1C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фамилию, имя, отчество (при наличии) ребенка;</w:t>
      </w:r>
    </w:p>
    <w:p w:rsidR="00DD4A5B" w:rsidRPr="00931B1C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DD4A5B" w:rsidRPr="00931B1C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дату рождения ребенка;</w:t>
      </w:r>
    </w:p>
    <w:p w:rsidR="00DD4A5B" w:rsidRPr="00931B1C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(при его наличии);</w:t>
      </w:r>
    </w:p>
    <w:p w:rsidR="00DD4A5B" w:rsidRPr="00931B1C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:rsidR="00DD4A5B" w:rsidRPr="00931B1C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:rsidR="00DD4A5B" w:rsidRPr="00931B1C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контактную информацию родителя (законного представителя) ребенка;</w:t>
      </w:r>
    </w:p>
    <w:p w:rsidR="00DD4A5B" w:rsidRPr="00931B1C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DD4A5B" w:rsidRPr="00931B1C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</w:t>
      </w:r>
      <w:r w:rsidR="000E3B5E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>, а также Правилами персонифицированного финансирования.</w:t>
      </w:r>
    </w:p>
    <w:p w:rsidR="00DD4A5B" w:rsidRPr="00931B1C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дополнительного образования</w:t>
      </w:r>
      <w:r w:rsidR="000E3B5E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в другом муниципальном районе (городском округе) (в случае если сертификат дополнительного образования</w:t>
      </w:r>
      <w:r w:rsidR="000E3B5E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был ранее выдан в другом муниципальном районе (городском округе));</w:t>
      </w:r>
    </w:p>
    <w:p w:rsidR="00DD4A5B" w:rsidRPr="00931B1C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обязательство Заявителя уведомлять уполномоченный орган (уполномоченную организацию), или в случаях, предусмотренных пунктом </w:t>
      </w:r>
      <w:r w:rsidR="0006572C">
        <w:fldChar w:fldCharType="begin"/>
      </w:r>
      <w:r w:rsidR="0006572C">
        <w:instrText xml:space="preserve"> REF _Ref507407000 \r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2.7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</w:t>
      </w:r>
      <w:proofErr w:type="spellStart"/>
      <w:r w:rsidRPr="00931B1C">
        <w:rPr>
          <w:rFonts w:ascii="Times New Roman" w:hAnsi="Times New Roman" w:cs="Times New Roman"/>
          <w:sz w:val="24"/>
          <w:szCs w:val="24"/>
        </w:rPr>
        <w:t>указанныхв</w:t>
      </w:r>
      <w:proofErr w:type="spellEnd"/>
      <w:r w:rsidRPr="00931B1C">
        <w:rPr>
          <w:rFonts w:ascii="Times New Roman" w:hAnsi="Times New Roman" w:cs="Times New Roman"/>
          <w:sz w:val="24"/>
          <w:szCs w:val="24"/>
        </w:rPr>
        <w:t xml:space="preserve"> Заявлении сведений в течение 20 рабочих дней после возникновения соответствующих изменений.</w:t>
      </w:r>
    </w:p>
    <w:p w:rsidR="00DD4A5B" w:rsidRPr="00931B1C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2"/>
      <w:r w:rsidRPr="00931B1C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</w:t>
      </w:r>
      <w:r w:rsidR="0052385E" w:rsidRPr="00931B1C">
        <w:rPr>
          <w:rFonts w:ascii="Times New Roman" w:hAnsi="Times New Roman" w:cs="Times New Roman"/>
          <w:sz w:val="24"/>
          <w:szCs w:val="24"/>
        </w:rPr>
        <w:t>явления, следующие документы и их копии, которые заверяет должностное лицо, осуществляющее прием документов</w:t>
      </w:r>
      <w:r w:rsidRPr="00931B1C">
        <w:rPr>
          <w:rFonts w:ascii="Times New Roman" w:hAnsi="Times New Roman" w:cs="Times New Roman"/>
          <w:sz w:val="24"/>
          <w:szCs w:val="24"/>
        </w:rPr>
        <w:t>:</w:t>
      </w:r>
      <w:bookmarkEnd w:id="5"/>
    </w:p>
    <w:p w:rsidR="00DD4A5B" w:rsidRPr="00931B1C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D4A5B" w:rsidRPr="00931B1C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DD4A5B" w:rsidRPr="00931B1C" w:rsidRDefault="000E3B5E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документ, подтвер</w:t>
      </w:r>
      <w:r w:rsidR="006C7E73" w:rsidRPr="00931B1C">
        <w:rPr>
          <w:rFonts w:ascii="Times New Roman" w:hAnsi="Times New Roman" w:cs="Times New Roman"/>
          <w:sz w:val="24"/>
          <w:szCs w:val="24"/>
        </w:rPr>
        <w:t>ждающий регистрацию в системе и</w:t>
      </w:r>
      <w:r w:rsidRPr="00931B1C">
        <w:rPr>
          <w:rFonts w:ascii="Times New Roman" w:hAnsi="Times New Roman" w:cs="Times New Roman"/>
          <w:sz w:val="24"/>
          <w:szCs w:val="24"/>
        </w:rPr>
        <w:t>ндивидуальног</w:t>
      </w:r>
      <w:proofErr w:type="gramStart"/>
      <w:r w:rsidRPr="00931B1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31B1C">
        <w:rPr>
          <w:rFonts w:ascii="Times New Roman" w:hAnsi="Times New Roman" w:cs="Times New Roman"/>
          <w:sz w:val="24"/>
          <w:szCs w:val="24"/>
        </w:rPr>
        <w:t>персонифицированного) учета</w:t>
      </w:r>
      <w:r w:rsidR="00DD4A5B" w:rsidRPr="00931B1C">
        <w:rPr>
          <w:rFonts w:ascii="Times New Roman" w:hAnsi="Times New Roman" w:cs="Times New Roman"/>
          <w:sz w:val="24"/>
          <w:szCs w:val="24"/>
        </w:rPr>
        <w:t xml:space="preserve"> (при его наличии);</w:t>
      </w:r>
    </w:p>
    <w:p w:rsidR="00D907B8" w:rsidRPr="00931B1C" w:rsidRDefault="000E3B5E" w:rsidP="000E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2.4.4. </w:t>
      </w:r>
      <w:bookmarkStart w:id="6" w:name="_Ref536115773"/>
      <w:r w:rsidR="00D907B8" w:rsidRPr="00931B1C">
        <w:rPr>
          <w:rFonts w:ascii="Times New Roman" w:hAnsi="Times New Roman" w:cs="Times New Roman"/>
          <w:sz w:val="24"/>
          <w:szCs w:val="24"/>
        </w:rPr>
        <w:t>д</w:t>
      </w:r>
      <w:r w:rsidR="0052385E" w:rsidRPr="00931B1C">
        <w:rPr>
          <w:rFonts w:ascii="Times New Roman" w:hAnsi="Times New Roman" w:cs="Times New Roman"/>
          <w:sz w:val="24"/>
          <w:szCs w:val="24"/>
        </w:rPr>
        <w:t>окумент, подтверждающий</w:t>
      </w:r>
      <w:r w:rsidR="003F75C2" w:rsidRPr="00931B1C">
        <w:rPr>
          <w:rFonts w:ascii="Times New Roman" w:hAnsi="Times New Roman" w:cs="Times New Roman"/>
          <w:sz w:val="24"/>
          <w:szCs w:val="24"/>
        </w:rPr>
        <w:t xml:space="preserve"> проживание ребенка на территории</w:t>
      </w:r>
      <w:r w:rsidR="00B61956" w:rsidRPr="0093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56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B61956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  <w:r w:rsidR="0052385E" w:rsidRPr="00931B1C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bookmarkEnd w:id="6"/>
      <w:r w:rsidR="00B61956" w:rsidRPr="00931B1C">
        <w:rPr>
          <w:rFonts w:ascii="Times New Roman" w:hAnsi="Times New Roman" w:cs="Times New Roman"/>
          <w:sz w:val="24"/>
          <w:szCs w:val="24"/>
        </w:rPr>
        <w:t>.</w:t>
      </w:r>
    </w:p>
    <w:p w:rsidR="00327445" w:rsidRPr="00931B1C" w:rsidRDefault="00327445" w:rsidP="000E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0E3678" w:rsidRPr="00931B1C">
        <w:rPr>
          <w:rFonts w:ascii="Times New Roman" w:hAnsi="Times New Roman" w:cs="Times New Roman"/>
          <w:sz w:val="24"/>
          <w:szCs w:val="24"/>
        </w:rPr>
        <w:t xml:space="preserve">указанные в подпунктах 2.4.3., 2.4.4. пункта 2.4.запрашиваются в соответствии с законодательством в порядке межведомственного взаимодействия в органах и организациях, в распоряжении которых они находятся, если заявитель не </w:t>
      </w:r>
      <w:proofErr w:type="gramStart"/>
      <w:r w:rsidR="000E3678" w:rsidRPr="00931B1C">
        <w:rPr>
          <w:rFonts w:ascii="Times New Roman" w:hAnsi="Times New Roman" w:cs="Times New Roman"/>
          <w:sz w:val="24"/>
          <w:szCs w:val="24"/>
        </w:rPr>
        <w:t>предоставил указанные документы</w:t>
      </w:r>
      <w:proofErr w:type="gramEnd"/>
      <w:r w:rsidR="000E3678" w:rsidRPr="00931B1C">
        <w:rPr>
          <w:rFonts w:ascii="Times New Roman" w:hAnsi="Times New Roman" w:cs="Times New Roman"/>
          <w:sz w:val="24"/>
          <w:szCs w:val="24"/>
        </w:rPr>
        <w:t xml:space="preserve"> по собственной инициативе. </w:t>
      </w:r>
    </w:p>
    <w:p w:rsidR="00DD4A5B" w:rsidRPr="00931B1C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:rsidR="00DD4A5B" w:rsidRPr="00931B1C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06572C">
        <w:fldChar w:fldCharType="begin"/>
      </w:r>
      <w:r w:rsidR="0006572C">
        <w:instrText xml:space="preserve"> REF _Ref507409292 \r \h  \* MERGEFORMA</w:instrText>
      </w:r>
      <w:r w:rsidR="0006572C">
        <w:instrText xml:space="preserve">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2.4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</w:t>
      </w:r>
      <w:r w:rsidRPr="00931B1C">
        <w:rPr>
          <w:rFonts w:ascii="Times New Roman" w:hAnsi="Times New Roman" w:cs="Times New Roman"/>
          <w:sz w:val="24"/>
          <w:szCs w:val="24"/>
        </w:rPr>
        <w:lastRenderedPageBreak/>
        <w:t>осуществляющее прием Заявления, возвращает его Заявителю в день представления Заявителем Заявления.</w:t>
      </w:r>
    </w:p>
    <w:p w:rsidR="00DD4A5B" w:rsidRPr="00931B1C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07407000"/>
      <w:r w:rsidRPr="00931B1C">
        <w:rPr>
          <w:rFonts w:ascii="Times New Roman" w:hAnsi="Times New Roman" w:cs="Times New Roman"/>
          <w:sz w:val="24"/>
          <w:szCs w:val="24"/>
        </w:rPr>
        <w:t>Прием и регистрация Заявлений, по решению уполномоченного органа (уполномоченной организации)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7"/>
    </w:p>
    <w:p w:rsidR="00DD4A5B" w:rsidRPr="00931B1C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r w:rsidR="0006572C">
        <w:fldChar w:fldCharType="begin"/>
      </w:r>
      <w:r w:rsidR="0006572C">
        <w:instrText xml:space="preserve"> REF _Ref507407000 \r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2.7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 (уполномоченную организацию).</w:t>
      </w:r>
    </w:p>
    <w:p w:rsidR="00DD4A5B" w:rsidRPr="00931B1C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Уполномоченный орган (уполномоченная организация)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06572C">
        <w:fldChar w:fldCharType="begin"/>
      </w:r>
      <w:r w:rsidR="0006572C">
        <w:instrText xml:space="preserve"> REF _Ref507407000 \r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2.7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06572C">
        <w:fldChar w:fldCharType="begin"/>
      </w:r>
      <w:r w:rsidR="0006572C">
        <w:instrText xml:space="preserve"> REF _Ref536112848 \r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2.10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C6345" w:rsidRPr="00931B1C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36112848"/>
      <w:r w:rsidRPr="00931B1C"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</w:t>
      </w:r>
      <w:r w:rsidR="000E3B5E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принимается уполномоченным органом</w:t>
      </w:r>
      <w:r w:rsidR="003735E6" w:rsidRPr="00931B1C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 w:rsidRPr="00931B1C"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4"/>
      <w:bookmarkEnd w:id="8"/>
    </w:p>
    <w:p w:rsidR="00BC6345" w:rsidRPr="00931B1C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proofErr w:type="spellStart"/>
      <w:r w:rsidR="00137732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137732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907B8" w:rsidRPr="00931B1C">
        <w:rPr>
          <w:rFonts w:ascii="Times New Roman" w:hAnsi="Times New Roman" w:cs="Times New Roman"/>
          <w:sz w:val="24"/>
          <w:szCs w:val="24"/>
        </w:rPr>
        <w:t xml:space="preserve">, либо осваивает основную образовательную программу в общеобразовательной или предпрофессиональной образовательной организации, расположенной на территории </w:t>
      </w:r>
      <w:proofErr w:type="spellStart"/>
      <w:r w:rsidR="00137732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907B8" w:rsidRPr="00931B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C6345" w:rsidRPr="00931B1C">
        <w:rPr>
          <w:rFonts w:ascii="Times New Roman" w:hAnsi="Times New Roman" w:cs="Times New Roman"/>
          <w:sz w:val="24"/>
          <w:szCs w:val="24"/>
        </w:rPr>
        <w:t>;</w:t>
      </w:r>
    </w:p>
    <w:p w:rsidR="00BC6345" w:rsidRPr="00931B1C" w:rsidRDefault="006C16E3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в Р</w:t>
      </w:r>
      <w:r w:rsidR="004C70D9" w:rsidRPr="00931B1C">
        <w:rPr>
          <w:rFonts w:ascii="Times New Roman" w:hAnsi="Times New Roman" w:cs="Times New Roman"/>
          <w:sz w:val="24"/>
          <w:szCs w:val="24"/>
        </w:rPr>
        <w:t>еестре сертификатов дополнительного образования</w:t>
      </w:r>
      <w:r w:rsidR="000E3B5E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37DE2" w:rsidRPr="0093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32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137732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C70D9" w:rsidRPr="00931B1C">
        <w:rPr>
          <w:rFonts w:ascii="Times New Roman" w:hAnsi="Times New Roman" w:cs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0E3B5E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E6EFF" w:rsidRPr="00931B1C">
        <w:rPr>
          <w:rFonts w:ascii="Times New Roman" w:hAnsi="Times New Roman" w:cs="Times New Roman"/>
          <w:sz w:val="24"/>
          <w:szCs w:val="24"/>
        </w:rPr>
        <w:t>;</w:t>
      </w:r>
    </w:p>
    <w:p w:rsidR="00BC6345" w:rsidRPr="00931B1C" w:rsidRDefault="006C16E3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в Р</w:t>
      </w:r>
      <w:r w:rsidR="00CE6EFF" w:rsidRPr="00931B1C">
        <w:rPr>
          <w:rFonts w:ascii="Times New Roman" w:hAnsi="Times New Roman" w:cs="Times New Roman"/>
          <w:sz w:val="24"/>
          <w:szCs w:val="24"/>
        </w:rPr>
        <w:t xml:space="preserve">еестрах сертификатов </w:t>
      </w:r>
      <w:r w:rsidR="001224D9" w:rsidRPr="00931B1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0E3B5E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224D9" w:rsidRPr="00931B1C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CE6EFF" w:rsidRPr="00931B1C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 w:rsidRPr="00931B1C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CB2585" w:rsidRPr="00931B1C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224D9" w:rsidRPr="00931B1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931B1C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931B1C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931B1C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931B1C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Pr="00931B1C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в Заявлении указаны достоверные сведения, подтверждаемые предъявленными документами</w:t>
      </w:r>
      <w:r w:rsidR="004C70D9" w:rsidRPr="00931B1C">
        <w:rPr>
          <w:rFonts w:ascii="Times New Roman" w:hAnsi="Times New Roman" w:cs="Times New Roman"/>
          <w:sz w:val="24"/>
          <w:szCs w:val="24"/>
        </w:rPr>
        <w:t>;</w:t>
      </w:r>
    </w:p>
    <w:p w:rsidR="004C70D9" w:rsidRPr="00931B1C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931B1C">
        <w:rPr>
          <w:rFonts w:ascii="Times New Roman" w:hAnsi="Times New Roman" w:cs="Times New Roman"/>
          <w:sz w:val="24"/>
          <w:szCs w:val="24"/>
        </w:rPr>
        <w:t>,</w:t>
      </w:r>
      <w:r w:rsidR="009E4CB1" w:rsidRPr="00931B1C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931B1C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931B1C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931B1C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931B1C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931B1C">
        <w:rPr>
          <w:rFonts w:ascii="Times New Roman" w:hAnsi="Times New Roman" w:cs="Times New Roman"/>
          <w:sz w:val="24"/>
          <w:szCs w:val="24"/>
        </w:rPr>
        <w:t xml:space="preserve">) предоставил </w:t>
      </w:r>
      <w:proofErr w:type="spellStart"/>
      <w:r w:rsidR="009E4CB1" w:rsidRPr="00931B1C">
        <w:rPr>
          <w:rFonts w:ascii="Times New Roman" w:hAnsi="Times New Roman" w:cs="Times New Roman"/>
          <w:sz w:val="24"/>
          <w:szCs w:val="24"/>
        </w:rPr>
        <w:t>согласиена</w:t>
      </w:r>
      <w:proofErr w:type="spellEnd"/>
      <w:r w:rsidR="009E4CB1" w:rsidRPr="00931B1C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Pr="00931B1C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0486209"/>
      <w:bookmarkStart w:id="10" w:name="_Ref507414264"/>
      <w:r w:rsidRPr="00931B1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 w:rsidRPr="00931B1C">
        <w:rPr>
          <w:rFonts w:ascii="Times New Roman" w:hAnsi="Times New Roman" w:cs="Times New Roman"/>
          <w:sz w:val="24"/>
          <w:szCs w:val="24"/>
        </w:rPr>
        <w:t>1</w:t>
      </w:r>
      <w:r w:rsidRPr="00931B1C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 w:rsidRPr="00931B1C">
        <w:rPr>
          <w:rFonts w:ascii="Times New Roman" w:hAnsi="Times New Roman" w:cs="Times New Roman"/>
          <w:sz w:val="24"/>
          <w:szCs w:val="24"/>
        </w:rPr>
        <w:t>его</w:t>
      </w:r>
      <w:r w:rsidRPr="00931B1C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 w:rsidRPr="00931B1C">
        <w:rPr>
          <w:rFonts w:ascii="Times New Roman" w:hAnsi="Times New Roman" w:cs="Times New Roman"/>
          <w:sz w:val="24"/>
          <w:szCs w:val="24"/>
        </w:rPr>
        <w:t>я</w:t>
      </w:r>
      <w:r w:rsidRPr="00931B1C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предоставлении </w:t>
      </w:r>
      <w:r w:rsidR="00DB7959" w:rsidRPr="00931B1C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931B1C"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A3" w:rsidRPr="00931B1C">
        <w:rPr>
          <w:rFonts w:ascii="Times New Roman" w:hAnsi="Times New Roman" w:cs="Times New Roman"/>
          <w:sz w:val="24"/>
          <w:szCs w:val="24"/>
        </w:rPr>
        <w:t>детей</w:t>
      </w:r>
      <w:r w:rsidRPr="00931B1C">
        <w:rPr>
          <w:rFonts w:ascii="Times New Roman" w:hAnsi="Times New Roman" w:cs="Times New Roman"/>
          <w:sz w:val="24"/>
          <w:szCs w:val="24"/>
        </w:rPr>
        <w:t>уполномоченн</w:t>
      </w:r>
      <w:r w:rsidR="00176CDF" w:rsidRPr="00931B1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1B1C">
        <w:rPr>
          <w:rFonts w:ascii="Times New Roman" w:hAnsi="Times New Roman" w:cs="Times New Roman"/>
          <w:sz w:val="24"/>
          <w:szCs w:val="24"/>
        </w:rPr>
        <w:t xml:space="preserve"> орга</w:t>
      </w:r>
      <w:proofErr w:type="gramStart"/>
      <w:r w:rsidRPr="00931B1C">
        <w:rPr>
          <w:rFonts w:ascii="Times New Roman" w:hAnsi="Times New Roman" w:cs="Times New Roman"/>
          <w:sz w:val="24"/>
          <w:szCs w:val="24"/>
        </w:rPr>
        <w:t>н</w:t>
      </w:r>
      <w:bookmarkEnd w:id="9"/>
      <w:r w:rsidR="003735E6" w:rsidRPr="00931B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35E6" w:rsidRPr="00931B1C">
        <w:rPr>
          <w:rFonts w:ascii="Times New Roman" w:hAnsi="Times New Roman" w:cs="Times New Roman"/>
          <w:sz w:val="24"/>
          <w:szCs w:val="24"/>
        </w:rPr>
        <w:t xml:space="preserve">уполномоченная организация) </w:t>
      </w:r>
      <w:r w:rsidR="006C16E3" w:rsidRPr="00931B1C">
        <w:rPr>
          <w:rFonts w:ascii="Times New Roman" w:hAnsi="Times New Roman" w:cs="Times New Roman"/>
          <w:sz w:val="24"/>
          <w:szCs w:val="24"/>
        </w:rPr>
        <w:t>создает запись в Р</w:t>
      </w:r>
      <w:r w:rsidR="00491923" w:rsidRPr="00931B1C">
        <w:rPr>
          <w:rFonts w:ascii="Times New Roman" w:hAnsi="Times New Roman" w:cs="Times New Roman"/>
          <w:sz w:val="24"/>
          <w:szCs w:val="24"/>
        </w:rPr>
        <w:t>еестре сертификатов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A3" w:rsidRPr="00931B1C">
        <w:rPr>
          <w:rFonts w:ascii="Times New Roman" w:hAnsi="Times New Roman" w:cs="Times New Roman"/>
          <w:sz w:val="24"/>
          <w:szCs w:val="24"/>
        </w:rPr>
        <w:t>детей</w:t>
      </w:r>
      <w:r w:rsidR="00DB7959" w:rsidRPr="00931B1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B7959" w:rsidRPr="00931B1C">
        <w:rPr>
          <w:rFonts w:ascii="Times New Roman" w:hAnsi="Times New Roman" w:cs="Times New Roman"/>
          <w:sz w:val="24"/>
          <w:szCs w:val="24"/>
        </w:rPr>
        <w:t xml:space="preserve"> </w:t>
      </w:r>
      <w:r w:rsidR="003735E6" w:rsidRPr="00931B1C">
        <w:rPr>
          <w:rFonts w:ascii="Times New Roman" w:hAnsi="Times New Roman" w:cs="Times New Roman"/>
          <w:sz w:val="24"/>
          <w:szCs w:val="24"/>
        </w:rPr>
        <w:t>указ</w:t>
      </w:r>
      <w:r w:rsidR="00DB7959" w:rsidRPr="00931B1C">
        <w:rPr>
          <w:rFonts w:ascii="Times New Roman" w:hAnsi="Times New Roman" w:cs="Times New Roman"/>
          <w:sz w:val="24"/>
          <w:szCs w:val="24"/>
        </w:rPr>
        <w:t>анием</w:t>
      </w:r>
      <w:r w:rsidR="003735E6" w:rsidRPr="00931B1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 w:rsidRPr="00931B1C">
        <w:rPr>
          <w:rFonts w:ascii="Times New Roman" w:hAnsi="Times New Roman" w:cs="Times New Roman"/>
          <w:sz w:val="24"/>
          <w:szCs w:val="24"/>
        </w:rPr>
        <w:t>а</w:t>
      </w:r>
      <w:r w:rsidR="003735E6" w:rsidRPr="00931B1C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 w:rsidRPr="00931B1C">
        <w:rPr>
          <w:rFonts w:ascii="Times New Roman" w:hAnsi="Times New Roman" w:cs="Times New Roman"/>
          <w:sz w:val="24"/>
          <w:szCs w:val="24"/>
        </w:rPr>
        <w:t>его</w:t>
      </w:r>
      <w:r w:rsidR="003735E6" w:rsidRPr="00931B1C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 w:rsidRPr="00931B1C">
        <w:rPr>
          <w:rFonts w:ascii="Times New Roman" w:hAnsi="Times New Roman" w:cs="Times New Roman"/>
          <w:sz w:val="24"/>
          <w:szCs w:val="24"/>
        </w:rPr>
        <w:t>х</w:t>
      </w:r>
      <w:r w:rsidR="003735E6" w:rsidRPr="00931B1C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 w:rsidRPr="00931B1C">
        <w:rPr>
          <w:rFonts w:ascii="Times New Roman" w:hAnsi="Times New Roman" w:cs="Times New Roman"/>
          <w:sz w:val="24"/>
          <w:szCs w:val="24"/>
        </w:rPr>
        <w:t>й</w:t>
      </w:r>
      <w:r w:rsidR="003735E6" w:rsidRPr="00931B1C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 w:rsidRPr="00931B1C">
        <w:rPr>
          <w:rFonts w:ascii="Times New Roman" w:hAnsi="Times New Roman" w:cs="Times New Roman"/>
          <w:sz w:val="24"/>
          <w:szCs w:val="24"/>
        </w:rPr>
        <w:t xml:space="preserve">законном представителе) ребенка, а в случае, предусмотренном пунктом </w:t>
      </w:r>
      <w:r w:rsidR="0006572C">
        <w:fldChar w:fldCharType="begin"/>
      </w:r>
      <w:r w:rsidR="0006572C">
        <w:instrText xml:space="preserve"> REF _Ref507497423 \w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2.13</w:t>
      </w:r>
      <w:r w:rsidR="0006572C">
        <w:fldChar w:fldCharType="end"/>
      </w:r>
      <w:r w:rsidR="00DB7959" w:rsidRPr="00931B1C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931B1C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931B1C">
        <w:rPr>
          <w:rFonts w:ascii="Times New Roman" w:hAnsi="Times New Roman" w:cs="Times New Roman"/>
          <w:sz w:val="24"/>
          <w:szCs w:val="24"/>
        </w:rPr>
        <w:t>,</w:t>
      </w:r>
      <w:r w:rsidR="004937F4" w:rsidRPr="00931B1C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931B1C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D7DB9" w:rsidRPr="00931B1C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554D3E" w:rsidRPr="00931B1C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C16E3" w:rsidRPr="00931B1C">
        <w:rPr>
          <w:rFonts w:ascii="Times New Roman" w:hAnsi="Times New Roman" w:cs="Times New Roman"/>
          <w:sz w:val="24"/>
          <w:szCs w:val="24"/>
        </w:rPr>
        <w:t>в Р</w:t>
      </w:r>
      <w:r w:rsidRPr="00931B1C">
        <w:rPr>
          <w:rFonts w:ascii="Times New Roman" w:hAnsi="Times New Roman" w:cs="Times New Roman"/>
          <w:sz w:val="24"/>
          <w:szCs w:val="24"/>
        </w:rPr>
        <w:t>еестре сертификатов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для сертификата дополнительного </w:t>
      </w:r>
      <w:proofErr w:type="spellStart"/>
      <w:r w:rsidRPr="00931B1C">
        <w:rPr>
          <w:rFonts w:ascii="Times New Roman" w:hAnsi="Times New Roman" w:cs="Times New Roman"/>
          <w:sz w:val="24"/>
          <w:szCs w:val="24"/>
        </w:rPr>
        <w:t>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4271A3" w:rsidRPr="00931B1C">
        <w:rPr>
          <w:rFonts w:ascii="Times New Roman" w:hAnsi="Times New Roman" w:cs="Times New Roman"/>
          <w:sz w:val="24"/>
          <w:szCs w:val="24"/>
        </w:rPr>
        <w:t xml:space="preserve"> </w:t>
      </w:r>
      <w:r w:rsidR="00CD7DB9" w:rsidRPr="00931B1C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931B1C">
        <w:rPr>
          <w:rFonts w:ascii="Times New Roman" w:hAnsi="Times New Roman" w:cs="Times New Roman"/>
          <w:sz w:val="24"/>
          <w:szCs w:val="24"/>
        </w:rPr>
        <w:t xml:space="preserve"> статус сертификата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2A2C58" w:rsidRPr="00931B1C">
        <w:rPr>
          <w:rFonts w:ascii="Times New Roman" w:hAnsi="Times New Roman" w:cs="Times New Roman"/>
          <w:sz w:val="24"/>
          <w:szCs w:val="24"/>
        </w:rPr>
        <w:t>.</w:t>
      </w:r>
    </w:p>
    <w:p w:rsidR="00554D3E" w:rsidRPr="00931B1C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07497423"/>
      <w:r w:rsidRPr="00931B1C">
        <w:rPr>
          <w:rFonts w:ascii="Times New Roman" w:hAnsi="Times New Roman" w:cs="Times New Roman"/>
          <w:sz w:val="24"/>
          <w:szCs w:val="24"/>
        </w:rPr>
        <w:t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</w:t>
      </w:r>
      <w:r w:rsidR="00670B57" w:rsidRPr="00931B1C">
        <w:rPr>
          <w:rFonts w:ascii="Times New Roman" w:hAnsi="Times New Roman" w:cs="Times New Roman"/>
          <w:sz w:val="24"/>
          <w:szCs w:val="24"/>
        </w:rPr>
        <w:t>ую заявку на создание записи в Р</w:t>
      </w:r>
      <w:r w:rsidRPr="00931B1C">
        <w:rPr>
          <w:rFonts w:ascii="Times New Roman" w:hAnsi="Times New Roman" w:cs="Times New Roman"/>
          <w:sz w:val="24"/>
          <w:szCs w:val="24"/>
        </w:rPr>
        <w:t>еестре сертификатов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, которая должна содержать сведения, указанные в пункте </w:t>
      </w:r>
      <w:r w:rsidR="0006572C">
        <w:fldChar w:fldCharType="begin"/>
      </w:r>
      <w:r w:rsidR="0006572C">
        <w:instrText xml:space="preserve"> REF _Ref536198560 \r \h  \* MERG</w:instrText>
      </w:r>
      <w:r w:rsidR="0006572C">
        <w:instrText xml:space="preserve">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2.3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1"/>
    </w:p>
    <w:p w:rsidR="00554D3E" w:rsidRPr="00931B1C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1 рабочего </w:t>
      </w:r>
      <w:r w:rsidR="00076912" w:rsidRPr="00931B1C">
        <w:rPr>
          <w:rFonts w:ascii="Times New Roman" w:hAnsi="Times New Roman" w:cs="Times New Roman"/>
          <w:sz w:val="24"/>
          <w:szCs w:val="24"/>
        </w:rPr>
        <w:t xml:space="preserve">дня </w:t>
      </w:r>
      <w:r w:rsidRPr="00931B1C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C16E3" w:rsidRPr="00931B1C">
        <w:rPr>
          <w:rFonts w:ascii="Times New Roman" w:hAnsi="Times New Roman" w:cs="Times New Roman"/>
          <w:sz w:val="24"/>
          <w:szCs w:val="24"/>
        </w:rPr>
        <w:t xml:space="preserve"> в Р</w:t>
      </w:r>
      <w:r w:rsidRPr="00931B1C">
        <w:rPr>
          <w:rFonts w:ascii="Times New Roman" w:hAnsi="Times New Roman" w:cs="Times New Roman"/>
          <w:sz w:val="24"/>
          <w:szCs w:val="24"/>
        </w:rPr>
        <w:t>еестре сертификатов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>, для которой устанавливается статус, не предусматривающий возможности использования сертификата дополнительного образования</w:t>
      </w:r>
      <w:r w:rsidR="006C7E7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(далее – Ожидающая запись).</w:t>
      </w:r>
    </w:p>
    <w:p w:rsidR="00076912" w:rsidRPr="00931B1C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931B1C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76912" w:rsidRPr="00931B1C">
        <w:rPr>
          <w:rFonts w:ascii="Times New Roman" w:hAnsi="Times New Roman" w:cs="Times New Roman"/>
          <w:sz w:val="24"/>
          <w:szCs w:val="24"/>
        </w:rPr>
        <w:t>.</w:t>
      </w:r>
    </w:p>
    <w:p w:rsidR="00554D3E" w:rsidRPr="00931B1C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="0006572C">
        <w:fldChar w:fldCharType="begin"/>
      </w:r>
      <w:r w:rsidR="0006572C">
        <w:instrText xml:space="preserve"> REF _Ref536198560 \r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2.3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- </w:t>
      </w:r>
      <w:r w:rsidR="0006572C">
        <w:fldChar w:fldCharType="begin"/>
      </w:r>
      <w:r w:rsidR="0006572C">
        <w:instrText xml:space="preserve"> REF _Ref507414264 \r \h  \* MERGEFORMAT </w:instrText>
      </w:r>
      <w:r w:rsidR="0006572C">
        <w:fldChar w:fldCharType="separate"/>
      </w:r>
      <w:r w:rsidR="00931B1C" w:rsidRPr="00931B1C">
        <w:rPr>
          <w:rFonts w:ascii="Times New Roman" w:hAnsi="Times New Roman" w:cs="Times New Roman"/>
          <w:sz w:val="24"/>
          <w:szCs w:val="24"/>
        </w:rPr>
        <w:t>2.11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931B1C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931B1C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FC699B" w:rsidRPr="00931B1C">
        <w:rPr>
          <w:rFonts w:ascii="Times New Roman" w:hAnsi="Times New Roman" w:cs="Times New Roman"/>
          <w:sz w:val="24"/>
          <w:szCs w:val="24"/>
        </w:rPr>
        <w:t>30-ти рабочих дней</w:t>
      </w:r>
      <w:r w:rsidR="00530B03" w:rsidRPr="00931B1C">
        <w:rPr>
          <w:rFonts w:ascii="Times New Roman" w:hAnsi="Times New Roman" w:cs="Times New Roman"/>
          <w:sz w:val="24"/>
          <w:szCs w:val="24"/>
        </w:rPr>
        <w:t xml:space="preserve"> после создания Ожидающей записи Заявитель не предоставит в уполномоченный орган (уполномоченную организацию) </w:t>
      </w:r>
      <w:r w:rsidRPr="00931B1C"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931B1C">
        <w:rPr>
          <w:rFonts w:ascii="Times New Roman" w:hAnsi="Times New Roman" w:cs="Times New Roman"/>
          <w:sz w:val="24"/>
          <w:szCs w:val="24"/>
        </w:rPr>
        <w:t>предусмотренные пункт</w:t>
      </w:r>
      <w:r w:rsidRPr="00931B1C">
        <w:rPr>
          <w:rFonts w:ascii="Times New Roman" w:hAnsi="Times New Roman" w:cs="Times New Roman"/>
          <w:sz w:val="24"/>
          <w:szCs w:val="24"/>
        </w:rPr>
        <w:t>ом</w:t>
      </w:r>
      <w:r w:rsidR="0006572C">
        <w:fldChar w:fldCharType="begin"/>
      </w:r>
      <w:r w:rsidR="0006572C">
        <w:instrText xml:space="preserve"> REF _Ref507409292 \r \h  \* MERGEFORMAT </w:instrText>
      </w:r>
      <w:r w:rsidR="0006572C">
        <w:fldChar w:fldCharType="separate"/>
      </w:r>
      <w:r w:rsidR="00931B1C" w:rsidRPr="00931B1C">
        <w:rPr>
          <w:rFonts w:ascii="Times New Roman" w:hAnsi="Times New Roman" w:cs="Times New Roman"/>
          <w:sz w:val="24"/>
          <w:szCs w:val="24"/>
        </w:rPr>
        <w:t>2.4</w:t>
      </w:r>
      <w:r w:rsidR="0006572C">
        <w:fldChar w:fldCharType="end"/>
      </w:r>
      <w:r w:rsidR="00530B03" w:rsidRPr="00931B1C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30B03" w:rsidRPr="00931B1C">
        <w:rPr>
          <w:rFonts w:ascii="Times New Roman" w:hAnsi="Times New Roman" w:cs="Times New Roman"/>
          <w:sz w:val="24"/>
          <w:szCs w:val="24"/>
        </w:rPr>
        <w:t>.</w:t>
      </w:r>
    </w:p>
    <w:p w:rsidR="00B145CB" w:rsidRPr="00931B1C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B1C">
        <w:rPr>
          <w:rFonts w:ascii="Times New Roman" w:hAnsi="Times New Roman" w:cs="Times New Roman"/>
          <w:sz w:val="24"/>
          <w:szCs w:val="24"/>
        </w:rPr>
        <w:t>В случае если на момент получения сертификата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37732" w:rsidRPr="00931B1C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="00137732" w:rsidRPr="00931B1C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</w:t>
      </w:r>
      <w:r w:rsidRPr="00931B1C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, предоставленный в </w:t>
      </w:r>
      <w:r w:rsidR="00896CB9" w:rsidRPr="00931B1C">
        <w:rPr>
          <w:rFonts w:ascii="Times New Roman" w:hAnsi="Times New Roman" w:cs="Times New Roman"/>
          <w:sz w:val="24"/>
          <w:szCs w:val="24"/>
        </w:rPr>
        <w:t>другом</w:t>
      </w:r>
      <w:r w:rsidRPr="00931B1C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A3" w:rsidRPr="00931B1C">
        <w:rPr>
          <w:rFonts w:ascii="Times New Roman" w:hAnsi="Times New Roman" w:cs="Times New Roman"/>
          <w:sz w:val="24"/>
          <w:szCs w:val="24"/>
        </w:rPr>
        <w:t>детей</w:t>
      </w:r>
      <w:r w:rsidR="00DD3425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D3425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931B1C">
        <w:rPr>
          <w:rFonts w:ascii="Times New Roman" w:hAnsi="Times New Roman" w:cs="Times New Roman"/>
          <w:sz w:val="24"/>
          <w:szCs w:val="24"/>
        </w:rPr>
        <w:t xml:space="preserve"> направляет уведомление в уполномоченный орган (</w:t>
      </w:r>
      <w:r w:rsidR="00670B57" w:rsidRPr="00931B1C">
        <w:rPr>
          <w:rFonts w:ascii="Times New Roman" w:hAnsi="Times New Roman" w:cs="Times New Roman"/>
          <w:sz w:val="24"/>
          <w:szCs w:val="24"/>
        </w:rPr>
        <w:t>уполномоченную организацию), в Р</w:t>
      </w:r>
      <w:r w:rsidRPr="00931B1C">
        <w:rPr>
          <w:rFonts w:ascii="Times New Roman" w:hAnsi="Times New Roman" w:cs="Times New Roman"/>
          <w:sz w:val="24"/>
          <w:szCs w:val="24"/>
        </w:rPr>
        <w:t>еестр сертификатов дополнительного</w:t>
      </w:r>
      <w:proofErr w:type="gramEnd"/>
      <w:r w:rsidRPr="00931B1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182186" w:rsidRPr="00931B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 w:rsidRPr="00931B1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 w:rsidRPr="00931B1C">
        <w:rPr>
          <w:rFonts w:ascii="Times New Roman" w:hAnsi="Times New Roman" w:cs="Times New Roman"/>
          <w:sz w:val="24"/>
          <w:szCs w:val="24"/>
        </w:rPr>
        <w:t>о</w:t>
      </w:r>
      <w:r w:rsidRPr="00931B1C">
        <w:rPr>
          <w:rFonts w:ascii="Times New Roman" w:hAnsi="Times New Roman" w:cs="Times New Roman"/>
          <w:sz w:val="24"/>
          <w:szCs w:val="24"/>
        </w:rPr>
        <w:t>й</w:t>
      </w:r>
      <w:r w:rsidR="00182186" w:rsidRPr="00931B1C">
        <w:rPr>
          <w:rFonts w:ascii="Times New Roman" w:hAnsi="Times New Roman" w:cs="Times New Roman"/>
          <w:sz w:val="24"/>
          <w:szCs w:val="24"/>
        </w:rPr>
        <w:t>)</w:t>
      </w:r>
      <w:r w:rsidRPr="00931B1C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DD3425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D3425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670B57" w:rsidRPr="00931B1C">
        <w:rPr>
          <w:rFonts w:ascii="Times New Roman" w:hAnsi="Times New Roman" w:cs="Times New Roman"/>
          <w:sz w:val="24"/>
          <w:szCs w:val="24"/>
        </w:rPr>
        <w:t>. При этом в Р</w:t>
      </w:r>
      <w:r w:rsidRPr="00931B1C">
        <w:rPr>
          <w:rFonts w:ascii="Times New Roman" w:hAnsi="Times New Roman" w:cs="Times New Roman"/>
          <w:sz w:val="24"/>
          <w:szCs w:val="24"/>
        </w:rPr>
        <w:t xml:space="preserve">еестре сертификатов дополнительного образования 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spellStart"/>
      <w:r w:rsidR="00DD3425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D3425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931B1C">
        <w:rPr>
          <w:rFonts w:ascii="Times New Roman" w:hAnsi="Times New Roman" w:cs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>, соответствующим ранее выданному номеру сертификата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>.</w:t>
      </w:r>
    </w:p>
    <w:p w:rsidR="00115343" w:rsidRPr="00931B1C" w:rsidRDefault="00176CDF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B1C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115343" w:rsidRPr="00931B1C">
        <w:rPr>
          <w:rFonts w:ascii="Times New Roman" w:hAnsi="Times New Roman" w:cs="Times New Roman"/>
          <w:sz w:val="24"/>
          <w:szCs w:val="24"/>
        </w:rPr>
        <w:t>Заявителя</w:t>
      </w:r>
      <w:r w:rsidRPr="00931B1C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3735E6" w:rsidRPr="00931B1C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Pr="00931B1C">
        <w:rPr>
          <w:rFonts w:ascii="Times New Roman" w:hAnsi="Times New Roman" w:cs="Times New Roman"/>
          <w:sz w:val="24"/>
          <w:szCs w:val="24"/>
        </w:rPr>
        <w:t>готовит и выдаёт</w:t>
      </w:r>
      <w:r w:rsidR="00115343" w:rsidRPr="0093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343" w:rsidRPr="00931B1C">
        <w:rPr>
          <w:rFonts w:ascii="Times New Roman" w:hAnsi="Times New Roman" w:cs="Times New Roman"/>
          <w:sz w:val="24"/>
          <w:szCs w:val="24"/>
        </w:rPr>
        <w:t>Заявителю</w:t>
      </w:r>
      <w:r w:rsidR="00670B57" w:rsidRPr="00931B1C">
        <w:rPr>
          <w:rFonts w:ascii="Times New Roman" w:hAnsi="Times New Roman" w:cs="Times New Roman"/>
          <w:sz w:val="24"/>
          <w:szCs w:val="24"/>
        </w:rPr>
        <w:t>выписку</w:t>
      </w:r>
      <w:proofErr w:type="spellEnd"/>
      <w:r w:rsidR="00670B57" w:rsidRPr="00931B1C">
        <w:rPr>
          <w:rFonts w:ascii="Times New Roman" w:hAnsi="Times New Roman" w:cs="Times New Roman"/>
          <w:sz w:val="24"/>
          <w:szCs w:val="24"/>
        </w:rPr>
        <w:t xml:space="preserve"> из Р</w:t>
      </w:r>
      <w:r w:rsidR="00115343" w:rsidRPr="00931B1C">
        <w:rPr>
          <w:rFonts w:ascii="Times New Roman" w:hAnsi="Times New Roman" w:cs="Times New Roman"/>
          <w:sz w:val="24"/>
          <w:szCs w:val="24"/>
        </w:rPr>
        <w:t>еестра выданных сертификатов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15343" w:rsidRPr="00931B1C">
        <w:rPr>
          <w:rFonts w:ascii="Times New Roman" w:hAnsi="Times New Roman" w:cs="Times New Roman"/>
          <w:sz w:val="24"/>
          <w:szCs w:val="24"/>
        </w:rPr>
        <w:t>, которая содержит сведения о номере сертификата дополнительного образования</w:t>
      </w:r>
      <w:r w:rsidR="004271A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15343" w:rsidRPr="00931B1C">
        <w:rPr>
          <w:rFonts w:ascii="Times New Roman" w:hAnsi="Times New Roman" w:cs="Times New Roman"/>
          <w:sz w:val="24"/>
          <w:szCs w:val="24"/>
        </w:rPr>
        <w:t>, фамилии, имени и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использования информационной системы персонифицированного дополнительного образования).</w:t>
      </w:r>
      <w:proofErr w:type="gramEnd"/>
    </w:p>
    <w:p w:rsidR="007F7BDC" w:rsidRPr="00931B1C" w:rsidRDefault="00AC107D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Приостановлен</w:t>
      </w:r>
      <w:r w:rsidR="00140F97" w:rsidRPr="00931B1C">
        <w:rPr>
          <w:rFonts w:ascii="Times New Roman" w:hAnsi="Times New Roman" w:cs="Times New Roman"/>
          <w:sz w:val="24"/>
          <w:szCs w:val="24"/>
        </w:rPr>
        <w:t>ие</w:t>
      </w:r>
      <w:r w:rsidR="00630AE6" w:rsidRPr="00931B1C">
        <w:rPr>
          <w:rFonts w:ascii="Times New Roman" w:hAnsi="Times New Roman" w:cs="Times New Roman"/>
          <w:sz w:val="24"/>
          <w:szCs w:val="24"/>
        </w:rPr>
        <w:t xml:space="preserve"> действия сертификата дополнительного образования</w:t>
      </w:r>
      <w:r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30AE6" w:rsidRPr="00931B1C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</w:t>
      </w:r>
      <w:r w:rsidR="003735E6" w:rsidRPr="00931B1C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 w:rsidR="00630AE6" w:rsidRPr="00931B1C"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Pr="00931B1C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931B1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97E85" w:rsidRPr="00931B1C">
        <w:rPr>
          <w:rFonts w:ascii="Times New Roman" w:hAnsi="Times New Roman" w:cs="Times New Roman"/>
          <w:sz w:val="24"/>
          <w:szCs w:val="24"/>
        </w:rPr>
        <w:t>;</w:t>
      </w:r>
    </w:p>
    <w:p w:rsidR="00797E85" w:rsidRPr="00931B1C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Pr="00931B1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31B1C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931B1C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:rsidR="007F7BDC" w:rsidRPr="00931B1C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99894075"/>
      <w:r w:rsidRPr="00931B1C"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из реестра сертификатов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(уполномоченной организацией) в случаях:</w:t>
      </w:r>
      <w:bookmarkEnd w:id="12"/>
    </w:p>
    <w:p w:rsidR="007F7BDC" w:rsidRPr="00931B1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lastRenderedPageBreak/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>;</w:t>
      </w:r>
    </w:p>
    <w:p w:rsidR="007F7BDC" w:rsidRPr="00931B1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931B1C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</w:t>
      </w:r>
      <w:proofErr w:type="gramStart"/>
      <w:r w:rsidR="003735E6" w:rsidRPr="00931B1C">
        <w:rPr>
          <w:rFonts w:ascii="Times New Roman" w:hAnsi="Times New Roman" w:cs="Times New Roman"/>
          <w:sz w:val="24"/>
          <w:szCs w:val="24"/>
        </w:rPr>
        <w:t>)</w:t>
      </w:r>
      <w:r w:rsidR="00C72B95" w:rsidRPr="00931B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72B95" w:rsidRPr="00931B1C">
        <w:rPr>
          <w:rFonts w:ascii="Times New Roman" w:hAnsi="Times New Roman" w:cs="Times New Roman"/>
          <w:sz w:val="24"/>
          <w:szCs w:val="24"/>
        </w:rPr>
        <w:t>ругого</w:t>
      </w:r>
      <w:r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931B1C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56623" w:rsidRPr="00931B1C">
        <w:rPr>
          <w:rFonts w:ascii="Times New Roman" w:hAnsi="Times New Roman" w:cs="Times New Roman"/>
          <w:sz w:val="24"/>
          <w:szCs w:val="24"/>
        </w:rPr>
        <w:t xml:space="preserve"> ребенку, сведения о котором содержатся в со</w:t>
      </w:r>
      <w:r w:rsidR="00C406E6" w:rsidRPr="00931B1C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3" w:name="_Ref499894074"/>
    </w:p>
    <w:p w:rsidR="0066699F" w:rsidRPr="00931B1C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2600378"/>
      <w:r w:rsidRPr="00931B1C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06572C">
        <w:fldChar w:fldCharType="begin"/>
      </w:r>
      <w:r w:rsidR="0006572C">
        <w:instrText xml:space="preserve"> REF _Ref512709345 \r \h  \* MERGEFORMAT </w:instrText>
      </w:r>
      <w:r w:rsidR="0006572C">
        <w:fldChar w:fldCharType="separate"/>
      </w:r>
      <w:r w:rsidR="00931B1C" w:rsidRPr="00931B1C">
        <w:rPr>
          <w:rFonts w:ascii="Times New Roman" w:hAnsi="Times New Roman" w:cs="Times New Roman"/>
          <w:sz w:val="24"/>
          <w:szCs w:val="24"/>
        </w:rPr>
        <w:t>2.2</w:t>
      </w:r>
      <w:r w:rsidR="0006572C">
        <w:fldChar w:fldCharType="end"/>
      </w:r>
      <w:r w:rsidR="00401949" w:rsidRPr="00931B1C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3"/>
      <w:bookmarkEnd w:id="14"/>
    </w:p>
    <w:p w:rsidR="0066699F" w:rsidRPr="00931B1C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F21D5D" w:rsidRPr="00931B1C">
        <w:rPr>
          <w:rFonts w:ascii="Times New Roman" w:hAnsi="Times New Roman" w:cs="Times New Roman"/>
          <w:sz w:val="24"/>
          <w:szCs w:val="24"/>
        </w:rPr>
        <w:t xml:space="preserve">предоставленных ранее </w:t>
      </w:r>
      <w:r w:rsidRPr="00931B1C">
        <w:rPr>
          <w:rFonts w:ascii="Times New Roman" w:hAnsi="Times New Roman" w:cs="Times New Roman"/>
          <w:sz w:val="24"/>
          <w:szCs w:val="24"/>
        </w:rPr>
        <w:t>сведений о ребенке Заявитель обращается в уполномоченный орган (уполномоченную организацию)</w:t>
      </w:r>
      <w:r w:rsidR="00F21D5D" w:rsidRPr="00931B1C"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пунктом </w:t>
      </w:r>
      <w:r w:rsidR="0006572C">
        <w:fldChar w:fldCharType="begin"/>
      </w:r>
      <w:r w:rsidR="0006572C">
        <w:instrText xml:space="preserve"> REF _Ref507407000 \r \h  \* MERGEFORMAT </w:instrText>
      </w:r>
      <w:r w:rsidR="0006572C">
        <w:fldChar w:fldCharType="separate"/>
      </w:r>
      <w:r w:rsidR="00931B1C" w:rsidRPr="00931B1C">
        <w:rPr>
          <w:rFonts w:ascii="Times New Roman" w:hAnsi="Times New Roman" w:cs="Times New Roman"/>
          <w:sz w:val="24"/>
          <w:szCs w:val="24"/>
        </w:rPr>
        <w:t>2.7</w:t>
      </w:r>
      <w:r w:rsidR="0006572C">
        <w:fldChar w:fldCharType="end"/>
      </w:r>
      <w:r w:rsidR="00F21D5D"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</w:t>
      </w:r>
      <w:r w:rsidRPr="00931B1C">
        <w:rPr>
          <w:rFonts w:ascii="Times New Roman" w:hAnsi="Times New Roman" w:cs="Times New Roman"/>
          <w:sz w:val="24"/>
          <w:szCs w:val="24"/>
        </w:rPr>
        <w:t xml:space="preserve"> с заявлением об изменении сведений, содержащим: перечень сведений, подлежащих изменению; причин</w:t>
      </w:r>
      <w:proofErr w:type="gramStart"/>
      <w:r w:rsidRPr="00931B1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31B1C">
        <w:rPr>
          <w:rFonts w:ascii="Times New Roman" w:hAnsi="Times New Roman" w:cs="Times New Roman"/>
          <w:sz w:val="24"/>
          <w:szCs w:val="24"/>
        </w:rPr>
        <w:t>ы) изменения сведений; новые сведения, на которые необходимо изм</w:t>
      </w:r>
      <w:r w:rsidR="00140F97" w:rsidRPr="00931B1C">
        <w:rPr>
          <w:rFonts w:ascii="Times New Roman" w:hAnsi="Times New Roman" w:cs="Times New Roman"/>
          <w:sz w:val="24"/>
          <w:szCs w:val="24"/>
        </w:rPr>
        <w:t>енить сведения уже внесенные в Р</w:t>
      </w:r>
      <w:r w:rsidRPr="00931B1C">
        <w:rPr>
          <w:rFonts w:ascii="Times New Roman" w:hAnsi="Times New Roman" w:cs="Times New Roman"/>
          <w:sz w:val="24"/>
          <w:szCs w:val="24"/>
        </w:rPr>
        <w:t xml:space="preserve">еестр сертификатов дополнительного </w:t>
      </w:r>
      <w:proofErr w:type="spellStart"/>
      <w:r w:rsidRPr="00931B1C">
        <w:rPr>
          <w:rFonts w:ascii="Times New Roman" w:hAnsi="Times New Roman" w:cs="Times New Roman"/>
          <w:sz w:val="24"/>
          <w:szCs w:val="24"/>
        </w:rPr>
        <w:t>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>дете</w:t>
      </w:r>
      <w:proofErr w:type="gramStart"/>
      <w:r w:rsidR="00AC107D" w:rsidRPr="00931B1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56022" w:rsidRPr="00931B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6022" w:rsidRPr="00931B1C">
        <w:rPr>
          <w:rFonts w:ascii="Times New Roman" w:hAnsi="Times New Roman" w:cs="Times New Roman"/>
          <w:sz w:val="24"/>
          <w:szCs w:val="24"/>
        </w:rPr>
        <w:t>далее – заявление об уточнении данных)</w:t>
      </w:r>
      <w:r w:rsidRPr="00931B1C">
        <w:rPr>
          <w:rFonts w:ascii="Times New Roman" w:hAnsi="Times New Roman" w:cs="Times New Roman"/>
          <w:sz w:val="24"/>
          <w:szCs w:val="24"/>
        </w:rPr>
        <w:t xml:space="preserve">. </w:t>
      </w:r>
      <w:r w:rsidR="00F21D5D" w:rsidRPr="00931B1C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56022" w:rsidRPr="00931B1C">
        <w:rPr>
          <w:rFonts w:ascii="Times New Roman" w:hAnsi="Times New Roman" w:cs="Times New Roman"/>
          <w:sz w:val="24"/>
          <w:szCs w:val="24"/>
        </w:rPr>
        <w:t xml:space="preserve">заявления об уточнении </w:t>
      </w:r>
      <w:proofErr w:type="spellStart"/>
      <w:r w:rsidR="00B56022" w:rsidRPr="00931B1C">
        <w:rPr>
          <w:rFonts w:ascii="Times New Roman" w:hAnsi="Times New Roman" w:cs="Times New Roman"/>
          <w:sz w:val="24"/>
          <w:szCs w:val="24"/>
        </w:rPr>
        <w:t>данных</w:t>
      </w:r>
      <w:r w:rsidR="00F21D5D" w:rsidRPr="00931B1C">
        <w:rPr>
          <w:rFonts w:ascii="Times New Roman" w:hAnsi="Times New Roman" w:cs="Times New Roman"/>
          <w:sz w:val="24"/>
          <w:szCs w:val="24"/>
        </w:rPr>
        <w:t>Заявителем</w:t>
      </w:r>
      <w:proofErr w:type="spellEnd"/>
      <w:r w:rsidR="00F21D5D" w:rsidRPr="00931B1C">
        <w:rPr>
          <w:rFonts w:ascii="Times New Roman" w:hAnsi="Times New Roman" w:cs="Times New Roman"/>
          <w:sz w:val="24"/>
          <w:szCs w:val="24"/>
        </w:rPr>
        <w:t xml:space="preserve"> предъявляются</w:t>
      </w:r>
      <w:r w:rsidRPr="00931B1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1D5D" w:rsidRPr="00931B1C">
        <w:rPr>
          <w:rFonts w:ascii="Times New Roman" w:hAnsi="Times New Roman" w:cs="Times New Roman"/>
          <w:sz w:val="24"/>
          <w:szCs w:val="24"/>
        </w:rPr>
        <w:t>ы, либо их копии, заверенные в нотариальном порядке</w:t>
      </w:r>
      <w:r w:rsidRPr="00931B1C">
        <w:rPr>
          <w:rFonts w:ascii="Times New Roman" w:hAnsi="Times New Roman" w:cs="Times New Roman"/>
          <w:sz w:val="24"/>
          <w:szCs w:val="24"/>
        </w:rPr>
        <w:t>, подтверждающи</w:t>
      </w:r>
      <w:r w:rsidR="00B56022" w:rsidRPr="00931B1C">
        <w:rPr>
          <w:rFonts w:ascii="Times New Roman" w:hAnsi="Times New Roman" w:cs="Times New Roman"/>
          <w:sz w:val="24"/>
          <w:szCs w:val="24"/>
        </w:rPr>
        <w:t>е</w:t>
      </w:r>
      <w:r w:rsidRPr="00931B1C">
        <w:rPr>
          <w:rFonts w:ascii="Times New Roman" w:hAnsi="Times New Roman" w:cs="Times New Roman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931B1C">
        <w:rPr>
          <w:rFonts w:ascii="Times New Roman" w:hAnsi="Times New Roman" w:cs="Times New Roman"/>
          <w:sz w:val="24"/>
          <w:szCs w:val="24"/>
        </w:rPr>
        <w:t>, ранее</w:t>
      </w:r>
      <w:r w:rsidRPr="00931B1C">
        <w:rPr>
          <w:rFonts w:ascii="Times New Roman" w:hAnsi="Times New Roman" w:cs="Times New Roman"/>
          <w:sz w:val="24"/>
          <w:szCs w:val="24"/>
        </w:rPr>
        <w:t xml:space="preserve"> внесенные в Реестр сертификатов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56022" w:rsidRPr="00931B1C">
        <w:rPr>
          <w:rFonts w:ascii="Times New Roman" w:hAnsi="Times New Roman" w:cs="Times New Roman"/>
          <w:sz w:val="24"/>
          <w:szCs w:val="24"/>
        </w:rPr>
        <w:t xml:space="preserve">. При приеме заявления об уточнении данных, юридическое лицо, определенное в соответствии с пунктом </w:t>
      </w:r>
      <w:r w:rsidR="0006572C">
        <w:fldChar w:fldCharType="begin"/>
      </w:r>
      <w:r w:rsidR="0006572C">
        <w:instrText xml:space="preserve"> REF _Ref507407000 \r \h  \* MERGEFORMAT </w:instrText>
      </w:r>
      <w:r w:rsidR="0006572C">
        <w:fldChar w:fldCharType="separate"/>
      </w:r>
      <w:r w:rsidR="00931B1C" w:rsidRPr="00931B1C">
        <w:rPr>
          <w:rFonts w:ascii="Times New Roman" w:hAnsi="Times New Roman" w:cs="Times New Roman"/>
          <w:sz w:val="24"/>
          <w:szCs w:val="24"/>
        </w:rPr>
        <w:t>2.7</w:t>
      </w:r>
      <w:r w:rsidR="0006572C">
        <w:fldChar w:fldCharType="end"/>
      </w:r>
      <w:r w:rsidR="00B56022" w:rsidRPr="00931B1C">
        <w:rPr>
          <w:rFonts w:ascii="Times New Roman" w:hAnsi="Times New Roman" w:cs="Times New Roman"/>
          <w:sz w:val="24"/>
          <w:szCs w:val="24"/>
        </w:rPr>
        <w:t>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 (уполномоченную организацию).</w:t>
      </w:r>
    </w:p>
    <w:p w:rsidR="0066699F" w:rsidRPr="00931B1C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56022" w:rsidRPr="00931B1C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Pr="00931B1C">
        <w:rPr>
          <w:rFonts w:ascii="Times New Roman" w:hAnsi="Times New Roman" w:cs="Times New Roman"/>
          <w:sz w:val="24"/>
          <w:szCs w:val="24"/>
        </w:rPr>
        <w:t xml:space="preserve"> рассматривается уполномоченной организаци</w:t>
      </w:r>
      <w:r w:rsidR="00B9178D" w:rsidRPr="00931B1C">
        <w:rPr>
          <w:rFonts w:ascii="Times New Roman" w:hAnsi="Times New Roman" w:cs="Times New Roman"/>
          <w:sz w:val="24"/>
          <w:szCs w:val="24"/>
        </w:rPr>
        <w:t>е</w:t>
      </w:r>
      <w:r w:rsidRPr="00931B1C">
        <w:rPr>
          <w:rFonts w:ascii="Times New Roman" w:hAnsi="Times New Roman" w:cs="Times New Roman"/>
          <w:sz w:val="24"/>
          <w:szCs w:val="24"/>
        </w:rPr>
        <w:t xml:space="preserve">й (уполномоченным органом) в течение 3-х рабочих дней. На основании рассмотрения заявления </w:t>
      </w:r>
      <w:r w:rsidR="0057730E" w:rsidRPr="00931B1C">
        <w:rPr>
          <w:rFonts w:ascii="Times New Roman" w:hAnsi="Times New Roman" w:cs="Times New Roman"/>
          <w:sz w:val="24"/>
          <w:szCs w:val="24"/>
        </w:rPr>
        <w:t xml:space="preserve">об уточнении </w:t>
      </w:r>
      <w:proofErr w:type="spellStart"/>
      <w:r w:rsidR="0057730E" w:rsidRPr="00931B1C">
        <w:rPr>
          <w:rFonts w:ascii="Times New Roman" w:hAnsi="Times New Roman" w:cs="Times New Roman"/>
          <w:sz w:val="24"/>
          <w:szCs w:val="24"/>
        </w:rPr>
        <w:t>данных</w:t>
      </w:r>
      <w:r w:rsidRPr="00931B1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31B1C">
        <w:rPr>
          <w:rFonts w:ascii="Times New Roman" w:hAnsi="Times New Roman" w:cs="Times New Roman"/>
          <w:sz w:val="24"/>
          <w:szCs w:val="24"/>
        </w:rPr>
        <w:t xml:space="preserve"> ребенке уполномоченная организация (уполномоченны</w:t>
      </w:r>
      <w:r w:rsidR="00B9178D" w:rsidRPr="00931B1C">
        <w:rPr>
          <w:rFonts w:ascii="Times New Roman" w:hAnsi="Times New Roman" w:cs="Times New Roman"/>
          <w:sz w:val="24"/>
          <w:szCs w:val="24"/>
        </w:rPr>
        <w:t>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орган)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(уполномоченный орган) в течение 5-ти рабочих дней вносит изменение в соответствующую запись в Реестре сертификатов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C5C3A" w:rsidRPr="00931B1C">
        <w:rPr>
          <w:rFonts w:ascii="Times New Roman" w:hAnsi="Times New Roman" w:cs="Times New Roman"/>
          <w:sz w:val="24"/>
          <w:szCs w:val="24"/>
        </w:rPr>
        <w:t>.</w:t>
      </w:r>
    </w:p>
    <w:p w:rsidR="00263C47" w:rsidRPr="00931B1C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B1C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06572C">
        <w:fldChar w:fldCharType="begin"/>
      </w:r>
      <w:r w:rsidR="0006572C">
        <w:instrText xml:space="preserve"> REF _Ref512600378 \r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2.17.3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 w:rsidRPr="00931B1C">
        <w:rPr>
          <w:rFonts w:ascii="Times New Roman" w:hAnsi="Times New Roman" w:cs="Times New Roman"/>
          <w:sz w:val="24"/>
          <w:szCs w:val="24"/>
        </w:rPr>
        <w:t>,</w:t>
      </w:r>
      <w:r w:rsidRPr="00931B1C"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40F97" w:rsidRPr="00931B1C">
        <w:rPr>
          <w:rFonts w:ascii="Times New Roman" w:hAnsi="Times New Roman" w:cs="Times New Roman"/>
          <w:sz w:val="24"/>
          <w:szCs w:val="24"/>
        </w:rPr>
        <w:t xml:space="preserve"> из Р</w:t>
      </w:r>
      <w:r w:rsidRPr="00931B1C">
        <w:rPr>
          <w:rFonts w:ascii="Times New Roman" w:hAnsi="Times New Roman" w:cs="Times New Roman"/>
          <w:sz w:val="24"/>
          <w:szCs w:val="24"/>
        </w:rPr>
        <w:t>еестра сертификатов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завершению </w:t>
      </w:r>
      <w:r w:rsidR="00DC02CD" w:rsidRPr="00931B1C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931B1C"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06572C">
        <w:fldChar w:fldCharType="begin"/>
      </w:r>
      <w:r w:rsidR="0006572C">
        <w:instrText xml:space="preserve"> REF _Ref512709345 \r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2.2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 w:rsidRPr="00931B1C">
        <w:rPr>
          <w:rFonts w:ascii="Times New Roman" w:hAnsi="Times New Roman" w:cs="Times New Roman"/>
          <w:sz w:val="24"/>
          <w:szCs w:val="24"/>
        </w:rPr>
        <w:t>,</w:t>
      </w:r>
      <w:r w:rsidR="00937DE2" w:rsidRPr="00931B1C">
        <w:rPr>
          <w:rFonts w:ascii="Times New Roman" w:hAnsi="Times New Roman" w:cs="Times New Roman"/>
          <w:sz w:val="24"/>
          <w:szCs w:val="24"/>
        </w:rPr>
        <w:t xml:space="preserve"> </w:t>
      </w:r>
      <w:r w:rsidR="002946D9" w:rsidRPr="00931B1C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931B1C"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 w:rsidRPr="00931B1C">
        <w:rPr>
          <w:rFonts w:ascii="Times New Roman" w:hAnsi="Times New Roman" w:cs="Times New Roman"/>
          <w:sz w:val="24"/>
          <w:szCs w:val="24"/>
        </w:rPr>
        <w:t>частям</w:t>
      </w:r>
      <w:r w:rsidRPr="00931B1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14F82" w:rsidRPr="00931B1C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>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Pr="00931B1C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23" w:rsidRPr="00931B1C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31B1C">
        <w:rPr>
          <w:rFonts w:ascii="Times New Roman" w:hAnsi="Times New Roman" w:cs="Times New Roman"/>
          <w:smallCaps/>
          <w:sz w:val="24"/>
          <w:szCs w:val="24"/>
          <w:lang w:val="en-US"/>
        </w:rPr>
        <w:t>III</w:t>
      </w:r>
      <w:r w:rsidR="00056623" w:rsidRPr="00931B1C">
        <w:rPr>
          <w:rFonts w:ascii="Times New Roman" w:hAnsi="Times New Roman" w:cs="Times New Roman"/>
          <w:smallCaps/>
          <w:sz w:val="24"/>
          <w:szCs w:val="24"/>
        </w:rPr>
        <w:t xml:space="preserve">. Порядок формирования реестров </w:t>
      </w:r>
      <w:r w:rsidR="00DF5D0F" w:rsidRPr="00931B1C">
        <w:rPr>
          <w:rFonts w:ascii="Times New Roman" w:hAnsi="Times New Roman" w:cs="Times New Roman"/>
          <w:smallCaps/>
          <w:sz w:val="24"/>
          <w:szCs w:val="24"/>
        </w:rPr>
        <w:t>дополнительных обще</w:t>
      </w:r>
      <w:r w:rsidR="00056623" w:rsidRPr="00931B1C">
        <w:rPr>
          <w:rFonts w:ascii="Times New Roman" w:hAnsi="Times New Roman" w:cs="Times New Roman"/>
          <w:smallCaps/>
          <w:sz w:val="24"/>
          <w:szCs w:val="24"/>
        </w:rPr>
        <w:t>образовательных программ</w:t>
      </w:r>
    </w:p>
    <w:p w:rsidR="00214F82" w:rsidRPr="00931B1C" w:rsidRDefault="00214F82" w:rsidP="00B61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3.1. </w:t>
      </w:r>
      <w:r w:rsidR="00056623" w:rsidRPr="00931B1C"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</w:t>
      </w:r>
      <w:r w:rsidR="00140F97" w:rsidRPr="00931B1C">
        <w:rPr>
          <w:rFonts w:ascii="Times New Roman" w:hAnsi="Times New Roman" w:cs="Times New Roman"/>
          <w:sz w:val="24"/>
          <w:szCs w:val="24"/>
        </w:rPr>
        <w:t>анизация) осуществляет ведение Р</w:t>
      </w:r>
      <w:r w:rsidR="00056623" w:rsidRPr="00931B1C">
        <w:rPr>
          <w:rFonts w:ascii="Times New Roman" w:hAnsi="Times New Roman" w:cs="Times New Roman"/>
          <w:sz w:val="24"/>
          <w:szCs w:val="24"/>
        </w:rPr>
        <w:t>еестров образовательных программ</w:t>
      </w:r>
      <w:r w:rsidR="00140F97" w:rsidRPr="00931B1C">
        <w:rPr>
          <w:rFonts w:ascii="Times New Roman" w:hAnsi="Times New Roman" w:cs="Times New Roman"/>
          <w:sz w:val="24"/>
          <w:szCs w:val="24"/>
        </w:rPr>
        <w:t xml:space="preserve"> (Р</w:t>
      </w:r>
      <w:r w:rsidR="00645B47" w:rsidRPr="00931B1C">
        <w:rPr>
          <w:rFonts w:ascii="Times New Roman" w:hAnsi="Times New Roman" w:cs="Times New Roman"/>
          <w:sz w:val="24"/>
          <w:szCs w:val="24"/>
        </w:rPr>
        <w:t>еестра сертифицирова</w:t>
      </w:r>
      <w:r w:rsidR="00140F97" w:rsidRPr="00931B1C">
        <w:rPr>
          <w:rFonts w:ascii="Times New Roman" w:hAnsi="Times New Roman" w:cs="Times New Roman"/>
          <w:sz w:val="24"/>
          <w:szCs w:val="24"/>
        </w:rPr>
        <w:t xml:space="preserve">нных образовательных программ, </w:t>
      </w:r>
      <w:proofErr w:type="spellStart"/>
      <w:r w:rsidR="00140F97" w:rsidRPr="00931B1C">
        <w:rPr>
          <w:rFonts w:ascii="Times New Roman" w:hAnsi="Times New Roman" w:cs="Times New Roman"/>
          <w:sz w:val="24"/>
          <w:szCs w:val="24"/>
        </w:rPr>
        <w:t>Р</w:t>
      </w:r>
      <w:r w:rsidR="00645B47" w:rsidRPr="00931B1C">
        <w:rPr>
          <w:rFonts w:ascii="Times New Roman" w:hAnsi="Times New Roman" w:cs="Times New Roman"/>
          <w:sz w:val="24"/>
          <w:szCs w:val="24"/>
        </w:rPr>
        <w:t>еестр</w:t>
      </w:r>
      <w:r w:rsidR="00222CE7" w:rsidRPr="00931B1C">
        <w:rPr>
          <w:rFonts w:ascii="Times New Roman" w:hAnsi="Times New Roman" w:cs="Times New Roman"/>
          <w:sz w:val="24"/>
          <w:szCs w:val="24"/>
        </w:rPr>
        <w:t>а</w:t>
      </w:r>
      <w:r w:rsidR="00140F97" w:rsidRPr="00931B1C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140F97" w:rsidRPr="00931B1C">
        <w:rPr>
          <w:rFonts w:ascii="Times New Roman" w:hAnsi="Times New Roman" w:cs="Times New Roman"/>
          <w:sz w:val="24"/>
          <w:szCs w:val="24"/>
        </w:rPr>
        <w:t xml:space="preserve"> программ, Р</w:t>
      </w:r>
      <w:r w:rsidR="00645B47" w:rsidRPr="00931B1C">
        <w:rPr>
          <w:rFonts w:ascii="Times New Roman" w:hAnsi="Times New Roman" w:cs="Times New Roman"/>
          <w:sz w:val="24"/>
          <w:szCs w:val="24"/>
        </w:rPr>
        <w:t>еестр</w:t>
      </w:r>
      <w:r w:rsidR="00222CE7" w:rsidRPr="00931B1C">
        <w:rPr>
          <w:rFonts w:ascii="Times New Roman" w:hAnsi="Times New Roman" w:cs="Times New Roman"/>
          <w:sz w:val="24"/>
          <w:szCs w:val="24"/>
        </w:rPr>
        <w:t>а</w:t>
      </w:r>
      <w:r w:rsidR="00140F97" w:rsidRPr="00931B1C">
        <w:rPr>
          <w:rFonts w:ascii="Times New Roman" w:hAnsi="Times New Roman" w:cs="Times New Roman"/>
          <w:sz w:val="24"/>
          <w:szCs w:val="24"/>
        </w:rPr>
        <w:t xml:space="preserve"> значимых программ, </w:t>
      </w:r>
      <w:proofErr w:type="spellStart"/>
      <w:r w:rsidR="00140F97" w:rsidRPr="00931B1C">
        <w:rPr>
          <w:rFonts w:ascii="Times New Roman" w:hAnsi="Times New Roman" w:cs="Times New Roman"/>
          <w:sz w:val="24"/>
          <w:szCs w:val="24"/>
        </w:rPr>
        <w:t>Р</w:t>
      </w:r>
      <w:r w:rsidR="00645B47" w:rsidRPr="00931B1C">
        <w:rPr>
          <w:rFonts w:ascii="Times New Roman" w:hAnsi="Times New Roman" w:cs="Times New Roman"/>
          <w:sz w:val="24"/>
          <w:szCs w:val="24"/>
        </w:rPr>
        <w:t>еестр</w:t>
      </w:r>
      <w:r w:rsidR="00222CE7" w:rsidRPr="00931B1C">
        <w:rPr>
          <w:rFonts w:ascii="Times New Roman" w:hAnsi="Times New Roman" w:cs="Times New Roman"/>
          <w:sz w:val="24"/>
          <w:szCs w:val="24"/>
        </w:rPr>
        <w:t>а</w:t>
      </w:r>
      <w:r w:rsidR="00AC107D" w:rsidRPr="00931B1C">
        <w:rPr>
          <w:rFonts w:ascii="Times New Roman" w:hAnsi="Times New Roman" w:cs="Times New Roman"/>
          <w:sz w:val="24"/>
          <w:szCs w:val="24"/>
        </w:rPr>
        <w:t>иных</w:t>
      </w:r>
      <w:proofErr w:type="spellEnd"/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645B47" w:rsidRPr="00931B1C">
        <w:rPr>
          <w:rFonts w:ascii="Times New Roman" w:hAnsi="Times New Roman" w:cs="Times New Roman"/>
          <w:sz w:val="24"/>
          <w:szCs w:val="24"/>
        </w:rPr>
        <w:t xml:space="preserve"> программ)</w:t>
      </w:r>
      <w:r w:rsidR="00056623" w:rsidRPr="00931B1C"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56623" w:rsidRPr="00931B1C">
        <w:rPr>
          <w:rFonts w:ascii="Times New Roman" w:hAnsi="Times New Roman" w:cs="Times New Roman"/>
          <w:sz w:val="24"/>
          <w:szCs w:val="24"/>
        </w:rPr>
        <w:t>.</w:t>
      </w:r>
    </w:p>
    <w:p w:rsidR="006537C0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lastRenderedPageBreak/>
        <w:t xml:space="preserve">          3.2. </w:t>
      </w:r>
      <w:proofErr w:type="gramStart"/>
      <w:r w:rsidR="00140F97" w:rsidRPr="00931B1C">
        <w:rPr>
          <w:rFonts w:ascii="Times New Roman" w:hAnsi="Times New Roman" w:cs="Times New Roman"/>
          <w:sz w:val="24"/>
          <w:szCs w:val="24"/>
        </w:rPr>
        <w:t>В Р</w:t>
      </w:r>
      <w:r w:rsidR="001104E8" w:rsidRPr="00931B1C">
        <w:rPr>
          <w:rFonts w:ascii="Times New Roman" w:hAnsi="Times New Roman" w:cs="Times New Roman"/>
          <w:sz w:val="24"/>
          <w:szCs w:val="24"/>
        </w:rPr>
        <w:t xml:space="preserve">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931B1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104E8" w:rsidRPr="00931B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CDD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3.3. </w:t>
      </w:r>
      <w:proofErr w:type="gramStart"/>
      <w:r w:rsidR="00140F97" w:rsidRPr="00931B1C">
        <w:rPr>
          <w:rFonts w:ascii="Times New Roman" w:hAnsi="Times New Roman" w:cs="Times New Roman"/>
          <w:sz w:val="24"/>
          <w:szCs w:val="24"/>
        </w:rPr>
        <w:t>В целях формирования Р</w:t>
      </w:r>
      <w:r w:rsidR="00A124EA" w:rsidRPr="00931B1C">
        <w:rPr>
          <w:rFonts w:ascii="Times New Roman" w:hAnsi="Times New Roman" w:cs="Times New Roman"/>
          <w:sz w:val="24"/>
          <w:szCs w:val="24"/>
        </w:rPr>
        <w:t xml:space="preserve">еестров предпрофессиональных программ, значимых программ, </w:t>
      </w:r>
      <w:r w:rsidR="00AC107D" w:rsidRPr="00931B1C">
        <w:rPr>
          <w:rFonts w:ascii="Times New Roman" w:hAnsi="Times New Roman" w:cs="Times New Roman"/>
          <w:sz w:val="24"/>
          <w:szCs w:val="24"/>
        </w:rPr>
        <w:t>иных образовательных</w:t>
      </w:r>
      <w:r w:rsidR="00A124EA" w:rsidRPr="00931B1C">
        <w:rPr>
          <w:rFonts w:ascii="Times New Roman" w:hAnsi="Times New Roman" w:cs="Times New Roman"/>
          <w:sz w:val="24"/>
          <w:szCs w:val="24"/>
        </w:rPr>
        <w:t xml:space="preserve"> программ образовательные организации</w:t>
      </w:r>
      <w:r w:rsidR="003E0C00" w:rsidRPr="00931B1C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931B1C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931B1C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931B1C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931B1C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местного бюджета </w:t>
      </w:r>
      <w:proofErr w:type="spellStart"/>
      <w:r w:rsidR="00906BD5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06BD5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31CD7" w:rsidRPr="00931B1C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931B1C">
        <w:rPr>
          <w:rFonts w:ascii="Times New Roman" w:hAnsi="Times New Roman" w:cs="Times New Roman"/>
          <w:sz w:val="24"/>
          <w:szCs w:val="24"/>
        </w:rPr>
        <w:t xml:space="preserve">ежегодно до 15 августа и до 15 декабря текущего года </w:t>
      </w:r>
      <w:r w:rsidR="003E0C00" w:rsidRPr="00931B1C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 w:rsidRPr="00931B1C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931B1C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931B1C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931B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E26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99113111"/>
      <w:r w:rsidRPr="00931B1C">
        <w:rPr>
          <w:rFonts w:ascii="Times New Roman" w:hAnsi="Times New Roman" w:cs="Times New Roman"/>
          <w:sz w:val="24"/>
          <w:szCs w:val="24"/>
        </w:rPr>
        <w:t xml:space="preserve">          3.4. </w:t>
      </w:r>
      <w:proofErr w:type="gramStart"/>
      <w:r w:rsidR="00CA3C88" w:rsidRPr="00931B1C">
        <w:rPr>
          <w:rFonts w:ascii="Times New Roman" w:hAnsi="Times New Roman" w:cs="Times New Roman"/>
          <w:sz w:val="24"/>
          <w:szCs w:val="24"/>
        </w:rPr>
        <w:t>Решени</w:t>
      </w:r>
      <w:r w:rsidR="00641EE7" w:rsidRPr="00931B1C">
        <w:rPr>
          <w:rFonts w:ascii="Times New Roman" w:hAnsi="Times New Roman" w:cs="Times New Roman"/>
          <w:sz w:val="24"/>
          <w:szCs w:val="24"/>
        </w:rPr>
        <w:t xml:space="preserve">я </w:t>
      </w:r>
      <w:r w:rsidR="00CA3C88" w:rsidRPr="00931B1C">
        <w:rPr>
          <w:rFonts w:ascii="Times New Roman" w:hAnsi="Times New Roman" w:cs="Times New Roman"/>
          <w:sz w:val="24"/>
          <w:szCs w:val="24"/>
        </w:rPr>
        <w:t>о</w:t>
      </w:r>
      <w:bookmarkEnd w:id="15"/>
      <w:r w:rsidR="00A124EA" w:rsidRPr="00931B1C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</w:t>
      </w:r>
      <w:r w:rsidR="00140F97" w:rsidRPr="00931B1C">
        <w:rPr>
          <w:rFonts w:ascii="Times New Roman" w:hAnsi="Times New Roman" w:cs="Times New Roman"/>
          <w:sz w:val="24"/>
          <w:szCs w:val="24"/>
        </w:rPr>
        <w:t>ой программы в соответствующий Р</w:t>
      </w:r>
      <w:r w:rsidR="00A124EA" w:rsidRPr="00931B1C">
        <w:rPr>
          <w:rFonts w:ascii="Times New Roman" w:hAnsi="Times New Roman" w:cs="Times New Roman"/>
          <w:sz w:val="24"/>
          <w:szCs w:val="24"/>
        </w:rPr>
        <w:t>еестр образовательных программ, максимально</w:t>
      </w:r>
      <w:r w:rsidR="00213953" w:rsidRPr="00931B1C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 w:rsidRPr="00931B1C">
        <w:rPr>
          <w:rFonts w:ascii="Times New Roman" w:hAnsi="Times New Roman" w:cs="Times New Roman"/>
          <w:sz w:val="24"/>
          <w:szCs w:val="24"/>
        </w:rPr>
        <w:t xml:space="preserve">обучающихся по соответствующей программе за счет бюджетных ассигнований местного бюджета </w:t>
      </w:r>
      <w:proofErr w:type="spellStart"/>
      <w:r w:rsidR="00906BD5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06BD5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24EA" w:rsidRPr="00931B1C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 w:rsidRPr="00931B1C">
        <w:rPr>
          <w:rFonts w:ascii="Times New Roman" w:hAnsi="Times New Roman" w:cs="Times New Roman"/>
          <w:sz w:val="24"/>
          <w:szCs w:val="24"/>
        </w:rPr>
        <w:t>ю</w:t>
      </w:r>
      <w:r w:rsidR="00A124EA" w:rsidRPr="00931B1C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B04093" w:rsidRPr="00931B1C">
        <w:rPr>
          <w:rFonts w:ascii="Times New Roman" w:hAnsi="Times New Roman" w:cs="Times New Roman"/>
          <w:sz w:val="24"/>
          <w:szCs w:val="24"/>
        </w:rPr>
        <w:t>2</w:t>
      </w:r>
      <w:r w:rsidR="00906BD5" w:rsidRPr="00931B1C">
        <w:rPr>
          <w:rFonts w:ascii="Times New Roman" w:hAnsi="Times New Roman" w:cs="Times New Roman"/>
          <w:sz w:val="24"/>
          <w:szCs w:val="24"/>
        </w:rPr>
        <w:t>5</w:t>
      </w:r>
      <w:r w:rsidR="00A124EA" w:rsidRPr="00931B1C">
        <w:rPr>
          <w:rFonts w:ascii="Times New Roman" w:hAnsi="Times New Roman" w:cs="Times New Roman"/>
          <w:sz w:val="24"/>
          <w:szCs w:val="24"/>
        </w:rPr>
        <w:t xml:space="preserve"> декабря текущего года по результатам </w:t>
      </w:r>
      <w:r w:rsidR="003E0C00" w:rsidRPr="00931B1C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931B1C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 w:rsidRPr="00931B1C">
        <w:rPr>
          <w:rFonts w:ascii="Times New Roman" w:hAnsi="Times New Roman" w:cs="Times New Roman"/>
          <w:sz w:val="24"/>
          <w:szCs w:val="24"/>
        </w:rPr>
        <w:t>К</w:t>
      </w:r>
      <w:r w:rsidR="00641EE7" w:rsidRPr="00931B1C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 w:rsidRPr="00931B1C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 w:rsidRPr="00931B1C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proofErr w:type="spellStart"/>
      <w:r w:rsidR="00022766" w:rsidRPr="00931B1C">
        <w:rPr>
          <w:rFonts w:ascii="Times New Roman" w:hAnsi="Times New Roman" w:cs="Times New Roman"/>
          <w:sz w:val="24"/>
          <w:szCs w:val="24"/>
        </w:rPr>
        <w:t>администрацией</w:t>
      </w:r>
      <w:r w:rsidR="00906BD5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proofErr w:type="gramEnd"/>
      <w:r w:rsidR="00906BD5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1EE7" w:rsidRPr="00931B1C">
        <w:rPr>
          <w:rFonts w:ascii="Times New Roman" w:hAnsi="Times New Roman" w:cs="Times New Roman"/>
          <w:sz w:val="24"/>
          <w:szCs w:val="24"/>
        </w:rPr>
        <w:t xml:space="preserve">. </w:t>
      </w:r>
      <w:r w:rsidR="00213953" w:rsidRPr="00931B1C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proofErr w:type="spellStart"/>
      <w:r w:rsidR="00906BD5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06BD5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953" w:rsidRPr="00931B1C">
        <w:rPr>
          <w:rFonts w:ascii="Times New Roman" w:hAnsi="Times New Roman" w:cs="Times New Roman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25 августа текущего года. </w:t>
      </w:r>
      <w:r w:rsidR="00641EE7" w:rsidRPr="00931B1C">
        <w:rPr>
          <w:rFonts w:ascii="Times New Roman" w:hAnsi="Times New Roman" w:cs="Times New Roman"/>
          <w:sz w:val="24"/>
          <w:szCs w:val="24"/>
        </w:rPr>
        <w:t xml:space="preserve">В </w:t>
      </w:r>
      <w:r w:rsidR="00C525E1" w:rsidRPr="00931B1C">
        <w:rPr>
          <w:rFonts w:ascii="Times New Roman" w:hAnsi="Times New Roman" w:cs="Times New Roman"/>
          <w:sz w:val="24"/>
          <w:szCs w:val="24"/>
        </w:rPr>
        <w:t>К</w:t>
      </w:r>
      <w:r w:rsidR="00641EE7" w:rsidRPr="00931B1C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 w:rsidRPr="00931B1C">
        <w:rPr>
          <w:rFonts w:ascii="Times New Roman" w:hAnsi="Times New Roman" w:cs="Times New Roman"/>
          <w:sz w:val="24"/>
          <w:szCs w:val="24"/>
        </w:rPr>
        <w:t>в</w:t>
      </w:r>
      <w:r w:rsidR="00641EE7" w:rsidRPr="00931B1C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 w:rsidRPr="00931B1C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 w:rsidRPr="00931B1C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 w:rsidRPr="00931B1C">
        <w:rPr>
          <w:rFonts w:ascii="Times New Roman" w:hAnsi="Times New Roman" w:cs="Times New Roman"/>
          <w:sz w:val="24"/>
          <w:szCs w:val="24"/>
        </w:rPr>
        <w:t>организаций</w:t>
      </w:r>
      <w:r w:rsidR="00641EE7" w:rsidRPr="00931B1C">
        <w:rPr>
          <w:rFonts w:ascii="Times New Roman" w:hAnsi="Times New Roman" w:cs="Times New Roman"/>
          <w:sz w:val="24"/>
          <w:szCs w:val="24"/>
        </w:rPr>
        <w:t>, осуществляющих деятельность за счет бюджетны</w:t>
      </w:r>
      <w:r w:rsidR="00906BD5" w:rsidRPr="00931B1C">
        <w:rPr>
          <w:rFonts w:ascii="Times New Roman" w:hAnsi="Times New Roman" w:cs="Times New Roman"/>
          <w:sz w:val="24"/>
          <w:szCs w:val="24"/>
        </w:rPr>
        <w:t xml:space="preserve">х ассигнований местного бюджета </w:t>
      </w:r>
      <w:proofErr w:type="spellStart"/>
      <w:r w:rsidR="00906BD5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06BD5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1EE7" w:rsidRPr="00931B1C">
        <w:rPr>
          <w:rFonts w:ascii="Times New Roman" w:hAnsi="Times New Roman" w:cs="Times New Roman"/>
          <w:sz w:val="24"/>
          <w:szCs w:val="24"/>
        </w:rPr>
        <w:t>.</w:t>
      </w:r>
    </w:p>
    <w:p w:rsidR="00DA670F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3.5. </w:t>
      </w:r>
      <w:r w:rsidR="00DA670F" w:rsidRPr="00931B1C"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931B1C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DA670F" w:rsidRPr="00931B1C"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 w:rsidRPr="00931B1C">
        <w:rPr>
          <w:rFonts w:ascii="Times New Roman" w:hAnsi="Times New Roman" w:cs="Times New Roman"/>
          <w:sz w:val="24"/>
          <w:szCs w:val="24"/>
        </w:rPr>
        <w:t>К</w:t>
      </w:r>
      <w:r w:rsidR="00DA670F" w:rsidRPr="00931B1C">
        <w:rPr>
          <w:rFonts w:ascii="Times New Roman" w:hAnsi="Times New Roman" w:cs="Times New Roman"/>
          <w:sz w:val="24"/>
          <w:szCs w:val="24"/>
        </w:rPr>
        <w:t>омиссией</w:t>
      </w:r>
      <w:r w:rsidR="002B3191" w:rsidRPr="00931B1C">
        <w:rPr>
          <w:rFonts w:ascii="Times New Roman" w:hAnsi="Times New Roman" w:cs="Times New Roman"/>
          <w:sz w:val="24"/>
          <w:szCs w:val="24"/>
        </w:rPr>
        <w:t xml:space="preserve"> по реестрам</w:t>
      </w:r>
      <w:r w:rsidR="00DA670F" w:rsidRPr="00931B1C"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</w:t>
      </w:r>
      <w:r w:rsidR="00906BD5" w:rsidRPr="00931B1C">
        <w:rPr>
          <w:rFonts w:ascii="Times New Roman" w:hAnsi="Times New Roman" w:cs="Times New Roman"/>
          <w:sz w:val="24"/>
          <w:szCs w:val="24"/>
        </w:rPr>
        <w:t xml:space="preserve">, </w:t>
      </w:r>
      <w:r w:rsidR="00DA670F" w:rsidRPr="00931B1C"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</w:t>
      </w:r>
      <w:r w:rsidR="00AF6E26" w:rsidRPr="00931B1C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</w:t>
      </w:r>
      <w:r w:rsidR="00906BD5" w:rsidRPr="00931B1C">
        <w:rPr>
          <w:rFonts w:ascii="Times New Roman" w:hAnsi="Times New Roman" w:cs="Times New Roman"/>
          <w:sz w:val="24"/>
          <w:szCs w:val="24"/>
        </w:rPr>
        <w:t xml:space="preserve"> учреждениям.</w:t>
      </w:r>
    </w:p>
    <w:p w:rsidR="006F13C3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18684"/>
      <w:r w:rsidRPr="00931B1C">
        <w:rPr>
          <w:rFonts w:ascii="Times New Roman" w:hAnsi="Times New Roman" w:cs="Times New Roman"/>
          <w:sz w:val="24"/>
          <w:szCs w:val="24"/>
        </w:rPr>
        <w:t xml:space="preserve">          3.6. </w:t>
      </w:r>
      <w:r w:rsidR="006F13C3" w:rsidRPr="00931B1C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предпрофессиональной </w:t>
      </w:r>
      <w:proofErr w:type="spellStart"/>
      <w:r w:rsidR="006F13C3" w:rsidRPr="00931B1C">
        <w:rPr>
          <w:rFonts w:ascii="Times New Roman" w:hAnsi="Times New Roman" w:cs="Times New Roman"/>
          <w:sz w:val="24"/>
          <w:szCs w:val="24"/>
        </w:rPr>
        <w:t>программыв</w:t>
      </w:r>
      <w:proofErr w:type="spellEnd"/>
      <w:r w:rsidR="006F13C3" w:rsidRPr="00931B1C">
        <w:rPr>
          <w:rFonts w:ascii="Times New Roman" w:hAnsi="Times New Roman" w:cs="Times New Roman"/>
          <w:sz w:val="24"/>
          <w:szCs w:val="24"/>
        </w:rPr>
        <w:t xml:space="preserve"> реестр предпрофессиональных программ</w:t>
      </w:r>
      <w:r w:rsidR="00CE76BF" w:rsidRPr="00931B1C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 w:rsidRPr="00931B1C">
        <w:rPr>
          <w:rFonts w:ascii="Times New Roman" w:hAnsi="Times New Roman" w:cs="Times New Roman"/>
          <w:sz w:val="24"/>
          <w:szCs w:val="24"/>
        </w:rPr>
        <w:t>й</w:t>
      </w:r>
      <w:r w:rsidR="00CE76BF" w:rsidRPr="00931B1C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 w:rsidRPr="00931B1C">
        <w:rPr>
          <w:rFonts w:ascii="Times New Roman" w:hAnsi="Times New Roman" w:cs="Times New Roman"/>
          <w:sz w:val="24"/>
          <w:szCs w:val="24"/>
        </w:rPr>
        <w:t>енности</w:t>
      </w:r>
      <w:r w:rsidR="00CE76BF" w:rsidRPr="00931B1C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proofErr w:type="spellStart"/>
      <w:r w:rsidR="00CE76BF" w:rsidRPr="00931B1C">
        <w:rPr>
          <w:rFonts w:ascii="Times New Roman" w:hAnsi="Times New Roman" w:cs="Times New Roman"/>
          <w:sz w:val="24"/>
          <w:szCs w:val="24"/>
        </w:rPr>
        <w:t>программе</w:t>
      </w:r>
      <w:r w:rsidR="00517A66" w:rsidRPr="00931B1C">
        <w:rPr>
          <w:rFonts w:ascii="Times New Roman" w:hAnsi="Times New Roman" w:cs="Times New Roman"/>
          <w:sz w:val="24"/>
          <w:szCs w:val="24"/>
        </w:rPr>
        <w:t>К</w:t>
      </w:r>
      <w:r w:rsidR="006F13C3" w:rsidRPr="00931B1C">
        <w:rPr>
          <w:rFonts w:ascii="Times New Roman" w:hAnsi="Times New Roman" w:cs="Times New Roman"/>
          <w:sz w:val="24"/>
          <w:szCs w:val="24"/>
        </w:rPr>
        <w:t>омиссия</w:t>
      </w:r>
      <w:proofErr w:type="spellEnd"/>
      <w:r w:rsidR="006F13C3" w:rsidRPr="00931B1C">
        <w:rPr>
          <w:rFonts w:ascii="Times New Roman" w:hAnsi="Times New Roman" w:cs="Times New Roman"/>
          <w:sz w:val="24"/>
          <w:szCs w:val="24"/>
        </w:rPr>
        <w:t xml:space="preserve"> по реестрам принимает с учетом оценки </w:t>
      </w:r>
      <w:r w:rsidR="00CE76BF" w:rsidRPr="00931B1C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07420746"/>
      <w:r w:rsidRPr="00931B1C">
        <w:rPr>
          <w:rFonts w:ascii="Times New Roman" w:hAnsi="Times New Roman" w:cs="Times New Roman"/>
          <w:sz w:val="24"/>
          <w:szCs w:val="24"/>
        </w:rPr>
        <w:t xml:space="preserve">          3.7. </w:t>
      </w:r>
      <w:r w:rsidR="006A1DCD" w:rsidRPr="00931B1C">
        <w:rPr>
          <w:rFonts w:ascii="Times New Roman" w:hAnsi="Times New Roman" w:cs="Times New Roman"/>
          <w:sz w:val="24"/>
          <w:szCs w:val="24"/>
        </w:rPr>
        <w:t>Решение о включении дополнительн</w:t>
      </w:r>
      <w:r w:rsidR="00140F97" w:rsidRPr="00931B1C">
        <w:rPr>
          <w:rFonts w:ascii="Times New Roman" w:hAnsi="Times New Roman" w:cs="Times New Roman"/>
          <w:sz w:val="24"/>
          <w:szCs w:val="24"/>
        </w:rPr>
        <w:t>ой общеразвивающей программы в Р</w:t>
      </w:r>
      <w:r w:rsidR="006A1DCD" w:rsidRPr="00931B1C">
        <w:rPr>
          <w:rFonts w:ascii="Times New Roman" w:hAnsi="Times New Roman" w:cs="Times New Roman"/>
          <w:sz w:val="24"/>
          <w:szCs w:val="24"/>
        </w:rPr>
        <w:t xml:space="preserve">еестр значимых программ </w:t>
      </w:r>
      <w:r w:rsidR="006537C0" w:rsidRPr="00931B1C">
        <w:rPr>
          <w:rFonts w:ascii="Times New Roman" w:hAnsi="Times New Roman" w:cs="Times New Roman"/>
          <w:sz w:val="24"/>
          <w:szCs w:val="24"/>
        </w:rPr>
        <w:t>К</w:t>
      </w:r>
      <w:r w:rsidR="006A1DCD" w:rsidRPr="00931B1C"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6"/>
      <w:bookmarkEnd w:id="17"/>
    </w:p>
    <w:p w:rsidR="007F7BDC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3.7.1.</w:t>
      </w:r>
      <w:r w:rsidR="006A1DCD" w:rsidRPr="00931B1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7F7BDC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3.7.2.</w:t>
      </w:r>
      <w:r w:rsidR="00882AF5" w:rsidRPr="00931B1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931B1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3.7.3.</w:t>
      </w:r>
      <w:r w:rsidR="006F13C3" w:rsidRPr="00931B1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147308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lastRenderedPageBreak/>
        <w:t xml:space="preserve">          3.7.4.</w:t>
      </w:r>
      <w:r w:rsidR="00147308" w:rsidRPr="00931B1C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в целях обеспечения развития </w:t>
      </w:r>
      <w:r w:rsidR="00DA5266" w:rsidRPr="00931B1C">
        <w:rPr>
          <w:rFonts w:ascii="Times New Roman" w:hAnsi="Times New Roman" w:cs="Times New Roman"/>
          <w:sz w:val="24"/>
          <w:szCs w:val="24"/>
        </w:rPr>
        <w:t>детей</w:t>
      </w:r>
      <w:r w:rsidR="00147308" w:rsidRPr="00931B1C">
        <w:rPr>
          <w:rFonts w:ascii="Times New Roman" w:hAnsi="Times New Roman" w:cs="Times New Roman"/>
          <w:sz w:val="24"/>
          <w:szCs w:val="24"/>
        </w:rPr>
        <w:t xml:space="preserve"> по обозначенным на уровне </w:t>
      </w:r>
      <w:proofErr w:type="spellStart"/>
      <w:r w:rsidR="00906BD5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06BD5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47308" w:rsidRPr="00931B1C">
        <w:rPr>
          <w:rFonts w:ascii="Times New Roman" w:hAnsi="Times New Roman" w:cs="Times New Roman"/>
          <w:sz w:val="24"/>
          <w:szCs w:val="24"/>
        </w:rPr>
        <w:t xml:space="preserve"> и/или региона </w:t>
      </w:r>
      <w:r w:rsidR="00B001EF" w:rsidRPr="00931B1C">
        <w:rPr>
          <w:rFonts w:ascii="Times New Roman" w:hAnsi="Times New Roman" w:cs="Times New Roman"/>
          <w:sz w:val="24"/>
          <w:szCs w:val="24"/>
        </w:rPr>
        <w:t>приоритетным видам деятельности</w:t>
      </w:r>
      <w:r w:rsidR="00147308" w:rsidRPr="00931B1C">
        <w:rPr>
          <w:rFonts w:ascii="Times New Roman" w:hAnsi="Times New Roman" w:cs="Times New Roman"/>
          <w:sz w:val="24"/>
          <w:szCs w:val="24"/>
        </w:rPr>
        <w:t>;</w:t>
      </w:r>
    </w:p>
    <w:p w:rsidR="007F7BDC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3.7.5.</w:t>
      </w:r>
      <w:r w:rsidR="00FF487D" w:rsidRPr="00931B1C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="00FF487D" w:rsidRPr="00931B1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FF487D" w:rsidRPr="00931B1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6F13C3" w:rsidRPr="00931B1C" w:rsidRDefault="00FD398F" w:rsidP="00FD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3.7.6.</w:t>
      </w:r>
      <w:r w:rsidR="006F13C3" w:rsidRPr="00931B1C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931B1C">
        <w:rPr>
          <w:rFonts w:ascii="Times New Roman" w:hAnsi="Times New Roman" w:cs="Times New Roman"/>
          <w:sz w:val="24"/>
          <w:szCs w:val="24"/>
        </w:rPr>
        <w:t>ния дополнительного образования</w:t>
      </w:r>
      <w:r w:rsidR="00583489" w:rsidRPr="00931B1C">
        <w:rPr>
          <w:rFonts w:ascii="Times New Roman" w:hAnsi="Times New Roman" w:cs="Times New Roman"/>
          <w:sz w:val="24"/>
          <w:szCs w:val="24"/>
        </w:rPr>
        <w:t>, в том числе в связи с</w:t>
      </w:r>
      <w:r w:rsidR="00147308" w:rsidRPr="00931B1C">
        <w:rPr>
          <w:rFonts w:ascii="Times New Roman" w:hAnsi="Times New Roman" w:cs="Times New Roman"/>
          <w:sz w:val="24"/>
          <w:szCs w:val="24"/>
        </w:rPr>
        <w:t xml:space="preserve"> ее</w:t>
      </w:r>
      <w:r w:rsidR="00583489" w:rsidRPr="00931B1C">
        <w:rPr>
          <w:rFonts w:ascii="Times New Roman" w:hAnsi="Times New Roman" w:cs="Times New Roman"/>
          <w:sz w:val="24"/>
          <w:szCs w:val="24"/>
        </w:rPr>
        <w:t xml:space="preserve"> высокой стоимостью</w:t>
      </w:r>
      <w:r w:rsidR="006537C0" w:rsidRPr="00931B1C">
        <w:rPr>
          <w:rFonts w:ascii="Times New Roman" w:hAnsi="Times New Roman" w:cs="Times New Roman"/>
          <w:sz w:val="24"/>
          <w:szCs w:val="24"/>
        </w:rPr>
        <w:t>.</w:t>
      </w:r>
    </w:p>
    <w:p w:rsidR="006F13C3" w:rsidRPr="00931B1C" w:rsidRDefault="00715610" w:rsidP="0071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3.8. </w:t>
      </w:r>
      <w:proofErr w:type="gramStart"/>
      <w:r w:rsidR="00CE76BF" w:rsidRPr="00931B1C"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931B1C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 w:rsidR="00235996" w:rsidRPr="00931B1C">
        <w:rPr>
          <w:rFonts w:ascii="Times New Roman" w:hAnsi="Times New Roman" w:cs="Times New Roman"/>
          <w:sz w:val="24"/>
          <w:szCs w:val="24"/>
        </w:rPr>
        <w:t>в Р</w:t>
      </w:r>
      <w:r w:rsidR="00CE76BF" w:rsidRPr="00931B1C">
        <w:rPr>
          <w:rFonts w:ascii="Times New Roman" w:hAnsi="Times New Roman" w:cs="Times New Roman"/>
          <w:sz w:val="24"/>
          <w:szCs w:val="24"/>
        </w:rPr>
        <w:t>еестр значимых программ,</w:t>
      </w:r>
      <w:r w:rsidR="006537C0" w:rsidRPr="00931B1C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06572C">
        <w:fldChar w:fldCharType="begin"/>
      </w:r>
      <w:r w:rsidR="0006572C">
        <w:instrText xml:space="preserve"> REF _Ref507420746 \r \h  \* MERGEFORMAT </w:instrText>
      </w:r>
      <w:r w:rsidR="0006572C">
        <w:fldChar w:fldCharType="separate"/>
      </w:r>
      <w:r w:rsidR="00931B1C">
        <w:t>0</w:t>
      </w:r>
      <w:r w:rsidR="0006572C">
        <w:fldChar w:fldCharType="end"/>
      </w:r>
      <w:r w:rsidR="006537C0"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 w:rsidRPr="00931B1C">
        <w:rPr>
          <w:rFonts w:ascii="Times New Roman" w:hAnsi="Times New Roman" w:cs="Times New Roman"/>
          <w:sz w:val="24"/>
          <w:szCs w:val="24"/>
        </w:rPr>
        <w:t xml:space="preserve"> и</w:t>
      </w:r>
      <w:r w:rsidR="006537C0" w:rsidRPr="00931B1C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931B1C">
        <w:rPr>
          <w:rFonts w:ascii="Times New Roman" w:hAnsi="Times New Roman"/>
          <w:sz w:val="24"/>
          <w:szCs w:val="24"/>
        </w:rPr>
        <w:t xml:space="preserve">включения образовательной программы в </w:t>
      </w:r>
      <w:r w:rsidR="00235996" w:rsidRPr="00931B1C">
        <w:rPr>
          <w:rFonts w:ascii="Times New Roman" w:hAnsi="Times New Roman"/>
          <w:sz w:val="24"/>
          <w:szCs w:val="24"/>
        </w:rPr>
        <w:t>Р</w:t>
      </w:r>
      <w:r w:rsidR="006537C0" w:rsidRPr="00931B1C">
        <w:rPr>
          <w:rFonts w:ascii="Times New Roman" w:hAnsi="Times New Roman"/>
          <w:sz w:val="24"/>
          <w:szCs w:val="24"/>
        </w:rPr>
        <w:t xml:space="preserve">еестр сертифицированных образовательных программ, установленным </w:t>
      </w:r>
      <w:r w:rsidR="006537C0" w:rsidRPr="00931B1C">
        <w:rPr>
          <w:rFonts w:ascii="Times New Roman" w:hAnsi="Times New Roman" w:cs="Times New Roman"/>
          <w:sz w:val="24"/>
          <w:szCs w:val="24"/>
        </w:rPr>
        <w:t>Правилами персонифицированного финансирования, К</w:t>
      </w:r>
      <w:r w:rsidR="00CE76BF" w:rsidRPr="00931B1C"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 w:rsidRPr="00931B1C">
        <w:rPr>
          <w:rFonts w:ascii="Times New Roman" w:hAnsi="Times New Roman" w:cs="Times New Roman"/>
          <w:sz w:val="24"/>
          <w:szCs w:val="24"/>
        </w:rPr>
        <w:t xml:space="preserve">ее </w:t>
      </w:r>
      <w:r w:rsidR="00CE76BF" w:rsidRPr="00931B1C"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235996" w:rsidRPr="00931B1C">
        <w:rPr>
          <w:rFonts w:ascii="Times New Roman" w:hAnsi="Times New Roman" w:cs="Times New Roman"/>
          <w:sz w:val="24"/>
          <w:szCs w:val="24"/>
        </w:rPr>
        <w:t>Р</w:t>
      </w:r>
      <w:r w:rsidR="006537C0" w:rsidRPr="00931B1C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AC107D" w:rsidRPr="00931B1C">
        <w:rPr>
          <w:rFonts w:ascii="Times New Roman" w:hAnsi="Times New Roman" w:cs="Times New Roman"/>
          <w:sz w:val="24"/>
          <w:szCs w:val="24"/>
        </w:rPr>
        <w:t>иных образовательных</w:t>
      </w:r>
      <w:r w:rsidR="006537C0" w:rsidRPr="00931B1C">
        <w:rPr>
          <w:rFonts w:ascii="Times New Roman" w:hAnsi="Times New Roman" w:cs="Times New Roman"/>
          <w:sz w:val="24"/>
          <w:szCs w:val="24"/>
        </w:rPr>
        <w:t xml:space="preserve"> программ.</w:t>
      </w:r>
      <w:proofErr w:type="gramEnd"/>
      <w:r w:rsidR="00CE76BF" w:rsidRPr="00931B1C"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</w:t>
      </w:r>
      <w:r w:rsidR="00235996" w:rsidRPr="00931B1C">
        <w:rPr>
          <w:rFonts w:ascii="Times New Roman" w:hAnsi="Times New Roman" w:cs="Times New Roman"/>
          <w:sz w:val="24"/>
          <w:szCs w:val="24"/>
        </w:rPr>
        <w:t>бщеобразовательной программы в Р</w:t>
      </w:r>
      <w:r w:rsidR="00CE76BF" w:rsidRPr="00931B1C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AC107D" w:rsidRPr="00931B1C">
        <w:rPr>
          <w:rFonts w:ascii="Times New Roman" w:hAnsi="Times New Roman" w:cs="Times New Roman"/>
          <w:sz w:val="24"/>
          <w:szCs w:val="24"/>
        </w:rPr>
        <w:t>иных образовательных</w:t>
      </w:r>
      <w:r w:rsidR="00CE76BF" w:rsidRPr="00931B1C">
        <w:rPr>
          <w:rFonts w:ascii="Times New Roman" w:hAnsi="Times New Roman" w:cs="Times New Roman"/>
          <w:sz w:val="24"/>
          <w:szCs w:val="24"/>
        </w:rPr>
        <w:t xml:space="preserve">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931B1C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 w:rsidRPr="00931B1C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F50CF5" w:rsidRPr="00931B1C" w:rsidRDefault="00715610" w:rsidP="0071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3.8.1. </w:t>
      </w:r>
      <w:r w:rsidR="00235996" w:rsidRPr="00931B1C">
        <w:rPr>
          <w:rFonts w:ascii="Times New Roman" w:hAnsi="Times New Roman" w:cs="Times New Roman"/>
          <w:sz w:val="24"/>
          <w:szCs w:val="24"/>
        </w:rPr>
        <w:t>В Р</w:t>
      </w:r>
      <w:r w:rsidR="00F50CF5" w:rsidRPr="00931B1C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AC107D" w:rsidRPr="00931B1C">
        <w:rPr>
          <w:rFonts w:ascii="Times New Roman" w:hAnsi="Times New Roman" w:cs="Times New Roman"/>
          <w:sz w:val="24"/>
          <w:szCs w:val="24"/>
        </w:rPr>
        <w:t>иных образовательных</w:t>
      </w:r>
      <w:r w:rsidR="00F50CF5" w:rsidRPr="00931B1C">
        <w:rPr>
          <w:rFonts w:ascii="Times New Roman" w:hAnsi="Times New Roman" w:cs="Times New Roman"/>
          <w:sz w:val="24"/>
          <w:szCs w:val="24"/>
        </w:rPr>
        <w:t xml:space="preserve"> программ в приоритетном порядке включаются дополнительные общеобразователь</w:t>
      </w:r>
      <w:r w:rsidR="00235996" w:rsidRPr="00931B1C">
        <w:rPr>
          <w:rFonts w:ascii="Times New Roman" w:hAnsi="Times New Roman" w:cs="Times New Roman"/>
          <w:sz w:val="24"/>
          <w:szCs w:val="24"/>
        </w:rPr>
        <w:t>ные программы, не включенные в Р</w:t>
      </w:r>
      <w:r w:rsidR="00F50CF5" w:rsidRPr="00931B1C">
        <w:rPr>
          <w:rFonts w:ascii="Times New Roman" w:hAnsi="Times New Roman" w:cs="Times New Roman"/>
          <w:sz w:val="24"/>
          <w:szCs w:val="24"/>
        </w:rPr>
        <w:t>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:rsidR="00A124EA" w:rsidRPr="00931B1C" w:rsidRDefault="00715610" w:rsidP="0071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 xml:space="preserve">          3.9. </w:t>
      </w:r>
      <w:r w:rsidR="00235996" w:rsidRPr="00931B1C">
        <w:rPr>
          <w:rFonts w:ascii="Times New Roman" w:hAnsi="Times New Roman" w:cs="Times New Roman"/>
          <w:sz w:val="24"/>
          <w:szCs w:val="24"/>
        </w:rPr>
        <w:t>В Р</w:t>
      </w:r>
      <w:r w:rsidR="00A124EA" w:rsidRPr="00931B1C">
        <w:rPr>
          <w:rFonts w:ascii="Times New Roman" w:hAnsi="Times New Roman" w:cs="Times New Roman"/>
          <w:sz w:val="24"/>
          <w:szCs w:val="24"/>
        </w:rPr>
        <w:t xml:space="preserve">еестры предпрофессиональных </w:t>
      </w:r>
      <w:r w:rsidR="00161BB3" w:rsidRPr="00931B1C">
        <w:rPr>
          <w:rFonts w:ascii="Times New Roman" w:hAnsi="Times New Roman" w:cs="Times New Roman"/>
          <w:sz w:val="24"/>
          <w:szCs w:val="24"/>
        </w:rPr>
        <w:t xml:space="preserve">и значимых </w:t>
      </w:r>
      <w:r w:rsidR="00A124EA" w:rsidRPr="00931B1C"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 w:rsidRPr="00931B1C">
        <w:rPr>
          <w:rFonts w:ascii="Times New Roman" w:hAnsi="Times New Roman" w:cs="Times New Roman"/>
          <w:sz w:val="24"/>
          <w:szCs w:val="24"/>
        </w:rPr>
        <w:t>соответствующие</w:t>
      </w:r>
      <w:r w:rsidR="00A124EA" w:rsidRPr="00931B1C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proofErr w:type="spellStart"/>
      <w:r w:rsidR="00500814" w:rsidRPr="00931B1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500814" w:rsidRPr="00931B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C786F" w:rsidRPr="00931B1C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spellStart"/>
      <w:r w:rsidR="00EC786F" w:rsidRPr="00931B1C">
        <w:rPr>
          <w:rFonts w:ascii="Times New Roman" w:hAnsi="Times New Roman" w:cs="Times New Roman"/>
          <w:sz w:val="24"/>
          <w:szCs w:val="24"/>
        </w:rPr>
        <w:t>средств</w:t>
      </w:r>
      <w:r w:rsidR="00A124EA" w:rsidRPr="00931B1C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="00A124EA" w:rsidRPr="00931B1C">
        <w:rPr>
          <w:rFonts w:ascii="Times New Roman" w:hAnsi="Times New Roman" w:cs="Times New Roman"/>
          <w:sz w:val="24"/>
          <w:szCs w:val="24"/>
        </w:rPr>
        <w:t xml:space="preserve"> </w:t>
      </w:r>
      <w:r w:rsidR="00E703D9" w:rsidRPr="00931B1C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A124EA" w:rsidRPr="00931B1C">
        <w:rPr>
          <w:rFonts w:ascii="Times New Roman" w:hAnsi="Times New Roman" w:cs="Times New Roman"/>
          <w:sz w:val="24"/>
          <w:szCs w:val="24"/>
        </w:rPr>
        <w:t>.</w:t>
      </w:r>
    </w:p>
    <w:p w:rsidR="00641EE7" w:rsidRPr="00931B1C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Pr="00931B1C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31B1C">
        <w:rPr>
          <w:rFonts w:ascii="Times New Roman" w:hAnsi="Times New Roman" w:cs="Times New Roman"/>
          <w:smallCaps/>
          <w:sz w:val="24"/>
          <w:szCs w:val="24"/>
          <w:lang w:val="en-US"/>
        </w:rPr>
        <w:t>I</w:t>
      </w:r>
      <w:r w:rsidR="00263C47" w:rsidRPr="00931B1C">
        <w:rPr>
          <w:rFonts w:ascii="Times New Roman" w:hAnsi="Times New Roman" w:cs="Times New Roman"/>
          <w:smallCaps/>
          <w:sz w:val="24"/>
          <w:szCs w:val="24"/>
          <w:lang w:val="en-US"/>
        </w:rPr>
        <w:t>V</w:t>
      </w:r>
      <w:r w:rsidRPr="00931B1C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4C6B7F" w:rsidRPr="00931B1C">
        <w:rPr>
          <w:rFonts w:ascii="Times New Roman" w:hAnsi="Times New Roman" w:cs="Times New Roman"/>
          <w:smallCaps/>
          <w:sz w:val="24"/>
          <w:szCs w:val="24"/>
        </w:rPr>
        <w:t xml:space="preserve">использования сертификатов дополнительного </w:t>
      </w:r>
      <w:proofErr w:type="spellStart"/>
      <w:r w:rsidR="004C6B7F" w:rsidRPr="00931B1C">
        <w:rPr>
          <w:rFonts w:ascii="Times New Roman" w:hAnsi="Times New Roman" w:cs="Times New Roman"/>
          <w:smallCaps/>
          <w:sz w:val="24"/>
          <w:szCs w:val="24"/>
        </w:rPr>
        <w:t>образования</w:t>
      </w:r>
      <w:r w:rsidR="00AC107D" w:rsidRPr="00931B1C">
        <w:rPr>
          <w:rFonts w:ascii="Times New Roman" w:hAnsi="Times New Roman" w:cs="Times New Roman"/>
          <w:smallCaps/>
          <w:sz w:val="24"/>
          <w:szCs w:val="24"/>
        </w:rPr>
        <w:t>ДЕТЕЙ</w:t>
      </w:r>
      <w:proofErr w:type="spellEnd"/>
      <w:r w:rsidR="004C6B7F" w:rsidRPr="00931B1C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092C80" w:rsidRPr="00931B1C" w:rsidRDefault="00092C80" w:rsidP="00B61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Pr="00931B1C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</w:t>
      </w:r>
      <w:r w:rsidR="00AC107D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872B6C" w:rsidRPr="00931B1C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07428096"/>
      <w:r w:rsidRPr="00931B1C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 w:rsidRPr="00931B1C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 w:rsidRPr="00931B1C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 w:rsidRPr="00931B1C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 w:rsidRPr="00931B1C">
        <w:rPr>
          <w:rFonts w:ascii="Times New Roman" w:hAnsi="Times New Roman" w:cs="Times New Roman"/>
          <w:sz w:val="24"/>
          <w:szCs w:val="24"/>
        </w:rPr>
        <w:t>,</w:t>
      </w:r>
      <w:r w:rsidR="00333AB7" w:rsidRPr="00931B1C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</w:t>
      </w:r>
      <w:proofErr w:type="gramStart"/>
      <w:r w:rsidR="00333AB7" w:rsidRPr="00931B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3AB7" w:rsidRPr="00931B1C">
        <w:rPr>
          <w:rFonts w:ascii="Times New Roman" w:hAnsi="Times New Roman" w:cs="Times New Roman"/>
          <w:sz w:val="24"/>
          <w:szCs w:val="24"/>
        </w:rPr>
        <w:t xml:space="preserve"> </w:t>
      </w:r>
      <w:r w:rsidR="0006572C">
        <w:fldChar w:fldCharType="begin"/>
      </w:r>
      <w:r w:rsidR="0006572C">
        <w:instrText xml:space="preserve"> REF _Ref507426844 \h  \* MERGEFORMAT </w:instrText>
      </w:r>
      <w:r w:rsidR="0006572C">
        <w:fldChar w:fldCharType="separate"/>
      </w:r>
      <w:r w:rsidR="00931B1C" w:rsidRPr="00931B1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31B1C">
        <w:rPr>
          <w:rFonts w:ascii="Times New Roman" w:hAnsi="Times New Roman" w:cs="Times New Roman"/>
          <w:sz w:val="24"/>
          <w:szCs w:val="24"/>
        </w:rPr>
        <w:t>1</w:t>
      </w:r>
      <w:r w:rsidR="0006572C">
        <w:fldChar w:fldCharType="end"/>
      </w:r>
      <w:r w:rsidR="00333AB7" w:rsidRPr="00931B1C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872B6C" w:rsidRPr="00931B1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B7" w:rsidRPr="00931B1C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Ref507426844"/>
      <w:r w:rsidRPr="00931B1C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34F1C" w:rsidRPr="00931B1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31B1C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34F1C" w:rsidRPr="00931B1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31B1C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D34F1C" w:rsidRPr="00931B1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9"/>
      <w:r w:rsidRPr="00931B1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05FFE" w:rsidRPr="00931B1C" w:rsidRDefault="004E0F97" w:rsidP="00005FFE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1B1C"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931B1C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jc w:val="center"/>
        <w:tblInd w:w="-12" w:type="dxa"/>
        <w:tblLayout w:type="fixed"/>
        <w:tblLook w:val="04A0" w:firstRow="1" w:lastRow="0" w:firstColumn="1" w:lastColumn="0" w:noHBand="0" w:noVBand="1"/>
      </w:tblPr>
      <w:tblGrid>
        <w:gridCol w:w="2198"/>
        <w:gridCol w:w="1842"/>
        <w:gridCol w:w="1701"/>
        <w:gridCol w:w="1843"/>
        <w:gridCol w:w="1912"/>
      </w:tblGrid>
      <w:tr w:rsidR="001D018F" w:rsidRPr="00931B1C" w:rsidTr="00BE306A">
        <w:trPr>
          <w:jc w:val="center"/>
        </w:trPr>
        <w:tc>
          <w:tcPr>
            <w:tcW w:w="2198" w:type="dxa"/>
            <w:vMerge w:val="restart"/>
            <w:vAlign w:val="center"/>
          </w:tcPr>
          <w:p w:rsidR="001D018F" w:rsidRPr="00931B1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386" w:type="dxa"/>
            <w:gridSpan w:val="3"/>
            <w:vAlign w:val="center"/>
          </w:tcPr>
          <w:p w:rsidR="001D018F" w:rsidRPr="00931B1C" w:rsidRDefault="004E0F9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  <w:r w:rsidR="001D018F"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912" w:type="dxa"/>
            <w:vMerge w:val="restart"/>
            <w:vAlign w:val="center"/>
          </w:tcPr>
          <w:p w:rsidR="001D018F" w:rsidRPr="00931B1C" w:rsidRDefault="001D018F" w:rsidP="002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</w:t>
            </w:r>
            <w:r w:rsidR="000315CB"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204DBE"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вне зависимости от реестра, </w:t>
            </w:r>
            <w:r w:rsidRPr="009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которых допускается</w:t>
            </w:r>
          </w:p>
        </w:tc>
      </w:tr>
      <w:tr w:rsidR="001D018F" w:rsidRPr="00931B1C" w:rsidTr="00BE306A">
        <w:trPr>
          <w:jc w:val="center"/>
        </w:trPr>
        <w:tc>
          <w:tcPr>
            <w:tcW w:w="2198" w:type="dxa"/>
            <w:vMerge/>
          </w:tcPr>
          <w:p w:rsidR="001D018F" w:rsidRPr="00931B1C" w:rsidRDefault="001D018F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D018F" w:rsidRPr="00931B1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931B1C">
              <w:rPr>
                <w:rFonts w:ascii="Times New Roman" w:hAnsi="Times New Roman" w:cs="Times New Roman"/>
                <w:sz w:val="24"/>
                <w:szCs w:val="24"/>
              </w:rPr>
              <w:t>предпрофес</w:t>
            </w:r>
            <w:r w:rsidR="00417647" w:rsidRPr="0093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сиональных</w:t>
            </w:r>
            <w:proofErr w:type="spellEnd"/>
            <w:r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1D018F" w:rsidRPr="00931B1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значимых </w:t>
            </w:r>
            <w:r w:rsidRPr="009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843" w:type="dxa"/>
            <w:vAlign w:val="center"/>
          </w:tcPr>
          <w:p w:rsidR="001D018F" w:rsidRPr="00931B1C" w:rsidRDefault="001D018F" w:rsidP="009D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</w:t>
            </w:r>
            <w:r w:rsidR="009D1897" w:rsidRPr="00931B1C">
              <w:rPr>
                <w:rFonts w:ascii="Times New Roman" w:hAnsi="Times New Roman" w:cs="Times New Roman"/>
                <w:sz w:val="24"/>
                <w:szCs w:val="24"/>
              </w:rPr>
              <w:t>иных образовательн</w:t>
            </w:r>
            <w:r w:rsidR="009D1897" w:rsidRPr="009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</w:t>
            </w: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12" w:type="dxa"/>
            <w:vMerge/>
          </w:tcPr>
          <w:p w:rsidR="001D018F" w:rsidRPr="00931B1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3F" w:rsidRPr="00931B1C" w:rsidTr="00D257BC">
        <w:trPr>
          <w:jc w:val="center"/>
        </w:trPr>
        <w:tc>
          <w:tcPr>
            <w:tcW w:w="9496" w:type="dxa"/>
            <w:gridSpan w:val="5"/>
          </w:tcPr>
          <w:p w:rsidR="00204DBE" w:rsidRPr="00931B1C" w:rsidRDefault="0097573F" w:rsidP="00D2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возрасте от 5-ти до 18-ти лет</w:t>
            </w:r>
          </w:p>
        </w:tc>
      </w:tr>
      <w:tr w:rsidR="001D018F" w:rsidRPr="00931B1C" w:rsidTr="00BE306A">
        <w:trPr>
          <w:trHeight w:val="702"/>
          <w:jc w:val="center"/>
        </w:trPr>
        <w:tc>
          <w:tcPr>
            <w:tcW w:w="2198" w:type="dxa"/>
            <w:vAlign w:val="center"/>
          </w:tcPr>
          <w:p w:rsidR="001D018F" w:rsidRPr="00931B1C" w:rsidRDefault="001D018F" w:rsidP="009D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9D1897" w:rsidRPr="00931B1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842" w:type="dxa"/>
            <w:vAlign w:val="center"/>
          </w:tcPr>
          <w:p w:rsidR="001D018F" w:rsidRPr="00931B1C" w:rsidRDefault="009D1897" w:rsidP="00D257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D018F" w:rsidRPr="00931B1C" w:rsidRDefault="009D1897" w:rsidP="00D2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4DBE" w:rsidRPr="00931B1C" w:rsidRDefault="00204DBE" w:rsidP="00D2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018F" w:rsidRPr="00931B1C" w:rsidRDefault="009D1897" w:rsidP="00D2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vAlign w:val="center"/>
          </w:tcPr>
          <w:p w:rsidR="001D018F" w:rsidRPr="00931B1C" w:rsidRDefault="00313BC3" w:rsidP="003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1C">
              <w:rPr>
                <w:rFonts w:ascii="Times New Roman" w:hAnsi="Times New Roman" w:cs="Times New Roman"/>
                <w:sz w:val="24"/>
                <w:szCs w:val="24"/>
              </w:rPr>
              <w:t>Совокупное ограничение максимального числа услуг не установлено</w:t>
            </w:r>
          </w:p>
        </w:tc>
      </w:tr>
    </w:tbl>
    <w:p w:rsidR="00872B6C" w:rsidRPr="00931B1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Pr="00931B1C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99122345"/>
      <w:proofErr w:type="gramStart"/>
      <w:r w:rsidRPr="00931B1C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 w:rsidRPr="00931B1C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313BC3" w:rsidRPr="00931B1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22B05" w:rsidRPr="00931B1C">
        <w:rPr>
          <w:rFonts w:ascii="Times New Roman" w:hAnsi="Times New Roman" w:cs="Times New Roman"/>
          <w:sz w:val="24"/>
          <w:szCs w:val="24"/>
        </w:rPr>
        <w:t>Заявок на обучение по дополнительным общеобразовате</w:t>
      </w:r>
      <w:r w:rsidR="00BE306A" w:rsidRPr="00931B1C">
        <w:rPr>
          <w:rFonts w:ascii="Times New Roman" w:hAnsi="Times New Roman" w:cs="Times New Roman"/>
          <w:sz w:val="24"/>
          <w:szCs w:val="24"/>
        </w:rPr>
        <w:t>льным программам, включенным в Р</w:t>
      </w:r>
      <w:r w:rsidR="00122B05" w:rsidRPr="00931B1C">
        <w:rPr>
          <w:rFonts w:ascii="Times New Roman" w:hAnsi="Times New Roman" w:cs="Times New Roman"/>
          <w:sz w:val="24"/>
          <w:szCs w:val="24"/>
        </w:rPr>
        <w:t xml:space="preserve">еестры предпрофессиональных программ, значимых программ, </w:t>
      </w:r>
      <w:r w:rsidR="00313BC3" w:rsidRPr="00931B1C">
        <w:rPr>
          <w:rFonts w:ascii="Times New Roman" w:hAnsi="Times New Roman" w:cs="Times New Roman"/>
          <w:sz w:val="24"/>
          <w:szCs w:val="24"/>
        </w:rPr>
        <w:t>иных образовательных</w:t>
      </w:r>
      <w:r w:rsidR="00122B05" w:rsidRPr="00931B1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C1096" w:rsidRPr="00931B1C">
        <w:rPr>
          <w:rFonts w:ascii="Times New Roman" w:hAnsi="Times New Roman" w:cs="Times New Roman"/>
          <w:sz w:val="24"/>
          <w:szCs w:val="24"/>
        </w:rPr>
        <w:t xml:space="preserve">, </w:t>
      </w:r>
      <w:r w:rsidR="00122B05" w:rsidRPr="00931B1C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931B1C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 w:rsidRPr="00931B1C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 w:rsidRPr="00931B1C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 w:rsidRPr="00931B1C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313BC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C1096" w:rsidRPr="00931B1C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</w:t>
      </w:r>
      <w:proofErr w:type="gramEnd"/>
      <w:r w:rsidR="008C1096" w:rsidRPr="00931B1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313BC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C1096" w:rsidRPr="00931B1C">
        <w:rPr>
          <w:rFonts w:ascii="Times New Roman" w:hAnsi="Times New Roman" w:cs="Times New Roman"/>
          <w:sz w:val="24"/>
          <w:szCs w:val="24"/>
        </w:rPr>
        <w:t>.</w:t>
      </w:r>
    </w:p>
    <w:p w:rsidR="00554D3E" w:rsidRPr="00931B1C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B1C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</w:t>
      </w:r>
      <w:r w:rsidR="00313BC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931B1C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31B1C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06572C">
        <w:fldChar w:fldCharType="begin"/>
      </w:r>
      <w:r w:rsidR="0006572C">
        <w:instrText xml:space="preserve"> REF _Ref507428096 \w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4.2</w:t>
      </w:r>
      <w:r w:rsidR="0006572C">
        <w:fldChar w:fldCharType="end"/>
      </w:r>
      <w:r w:rsidRPr="00931B1C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</w:t>
      </w:r>
      <w:r w:rsidR="00313BC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>, поставщик образовательных услуг отклоняет поступившую заявку на обучение.</w:t>
      </w:r>
      <w:bookmarkEnd w:id="20"/>
      <w:proofErr w:type="gramEnd"/>
    </w:p>
    <w:p w:rsidR="008C1096" w:rsidRPr="00931B1C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B1C"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 w:rsidRPr="00931B1C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 w:rsidRPr="00931B1C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06572C">
        <w:fldChar w:fldCharType="begin"/>
      </w:r>
      <w:r w:rsidR="0006572C">
        <w:instrText xml:space="preserve"> REF _Ref507428096 \w \h  \* MERGEFORMAT </w:instrText>
      </w:r>
      <w:r w:rsidR="0006572C">
        <w:fldChar w:fldCharType="separate"/>
      </w:r>
      <w:r w:rsidR="00931B1C">
        <w:rPr>
          <w:rFonts w:ascii="Times New Roman" w:hAnsi="Times New Roman" w:cs="Times New Roman"/>
          <w:sz w:val="24"/>
          <w:szCs w:val="24"/>
        </w:rPr>
        <w:t>4.2</w:t>
      </w:r>
      <w:r w:rsidR="0006572C">
        <w:fldChar w:fldCharType="end"/>
      </w:r>
      <w:r w:rsidR="008C1096" w:rsidRPr="00931B1C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 w:rsidRPr="00931B1C">
        <w:rPr>
          <w:rFonts w:ascii="Times New Roman" w:hAnsi="Times New Roman" w:cs="Times New Roman"/>
          <w:sz w:val="24"/>
          <w:szCs w:val="24"/>
        </w:rPr>
        <w:t xml:space="preserve">поставщик образовательных </w:t>
      </w:r>
      <w:proofErr w:type="spellStart"/>
      <w:r w:rsidR="001D018F" w:rsidRPr="00931B1C">
        <w:rPr>
          <w:rFonts w:ascii="Times New Roman" w:hAnsi="Times New Roman" w:cs="Times New Roman"/>
          <w:sz w:val="24"/>
          <w:szCs w:val="24"/>
        </w:rPr>
        <w:t>услуг</w:t>
      </w:r>
      <w:r w:rsidR="008C1096" w:rsidRPr="00931B1C">
        <w:rPr>
          <w:rFonts w:ascii="Times New Roman" w:hAnsi="Times New Roman" w:cs="Times New Roman"/>
          <w:sz w:val="24"/>
          <w:szCs w:val="24"/>
        </w:rPr>
        <w:t>рассматривает</w:t>
      </w:r>
      <w:proofErr w:type="spellEnd"/>
      <w:r w:rsidR="008C1096" w:rsidRPr="00931B1C">
        <w:rPr>
          <w:rFonts w:ascii="Times New Roman" w:hAnsi="Times New Roman" w:cs="Times New Roman"/>
          <w:sz w:val="24"/>
          <w:szCs w:val="24"/>
        </w:rPr>
        <w:t xml:space="preserve">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931B1C"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 w:rsidRPr="00931B1C"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</w:t>
      </w:r>
      <w:r w:rsidR="00313BC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в течение </w:t>
      </w:r>
      <w:r w:rsidR="00456FA8" w:rsidRPr="00931B1C">
        <w:rPr>
          <w:rFonts w:ascii="Times New Roman" w:hAnsi="Times New Roman" w:cs="Times New Roman"/>
          <w:sz w:val="24"/>
          <w:szCs w:val="24"/>
        </w:rPr>
        <w:t>2 рабочих дней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64355B" w:rsidRPr="00931B1C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 w:rsidRPr="00931B1C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931B1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456FA8" w:rsidRPr="00931B1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56FA8" w:rsidRPr="00931B1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6263F" w:rsidRPr="00931B1C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</w:t>
      </w:r>
      <w:r w:rsidR="00313BC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6263F" w:rsidRPr="00931B1C">
        <w:rPr>
          <w:rFonts w:ascii="Times New Roman" w:hAnsi="Times New Roman" w:cs="Times New Roman"/>
          <w:sz w:val="24"/>
          <w:szCs w:val="24"/>
        </w:rPr>
        <w:t>.</w:t>
      </w:r>
    </w:p>
    <w:p w:rsidR="000921D2" w:rsidRPr="00931B1C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1C">
        <w:rPr>
          <w:rFonts w:ascii="Times New Roman" w:hAnsi="Times New Roman" w:cs="Times New Roman"/>
          <w:sz w:val="24"/>
          <w:szCs w:val="24"/>
        </w:rPr>
        <w:t>Порядок использования сертификата дополнительного образования</w:t>
      </w:r>
      <w:r w:rsidR="00313BC3" w:rsidRPr="00931B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1B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931B1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31B1C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</w:t>
      </w:r>
      <w:r w:rsidR="002B3401" w:rsidRPr="00931B1C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 w:rsidRPr="00931B1C"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 w:rsidRPr="00931B1C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 w:rsidRPr="00931B1C"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 w:rsidRPr="00931B1C">
        <w:rPr>
          <w:rFonts w:ascii="Times New Roman" w:hAnsi="Times New Roman" w:cs="Times New Roman"/>
          <w:sz w:val="24"/>
          <w:szCs w:val="24"/>
        </w:rPr>
        <w:t>.</w:t>
      </w:r>
    </w:p>
    <w:p w:rsidR="00AE4612" w:rsidRPr="002130F3" w:rsidRDefault="00E556C8" w:rsidP="001710D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B1C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 w:rsidRPr="00931B1C">
        <w:rPr>
          <w:rFonts w:ascii="Times New Roman" w:hAnsi="Times New Roman" w:cs="Times New Roman"/>
          <w:sz w:val="24"/>
          <w:szCs w:val="24"/>
        </w:rPr>
        <w:t>о</w:t>
      </w:r>
      <w:r w:rsidRPr="00931B1C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</w:t>
      </w:r>
      <w:r w:rsidR="00BE306A" w:rsidRPr="00931B1C">
        <w:rPr>
          <w:rFonts w:ascii="Times New Roman" w:hAnsi="Times New Roman" w:cs="Times New Roman"/>
          <w:sz w:val="24"/>
          <w:szCs w:val="24"/>
        </w:rPr>
        <w:t>льным программам, включенным в Р</w:t>
      </w:r>
      <w:r w:rsidRPr="00931B1C">
        <w:rPr>
          <w:rFonts w:ascii="Times New Roman" w:hAnsi="Times New Roman" w:cs="Times New Roman"/>
          <w:sz w:val="24"/>
          <w:szCs w:val="24"/>
        </w:rPr>
        <w:t xml:space="preserve">еестры предпрофессиональных, значимых и </w:t>
      </w:r>
      <w:r w:rsidR="00313BC3" w:rsidRPr="00931B1C">
        <w:rPr>
          <w:rFonts w:ascii="Times New Roman" w:hAnsi="Times New Roman" w:cs="Times New Roman"/>
          <w:sz w:val="24"/>
          <w:szCs w:val="24"/>
        </w:rPr>
        <w:t>иных образовательных</w:t>
      </w:r>
      <w:r w:rsidRPr="00931B1C">
        <w:rPr>
          <w:rFonts w:ascii="Times New Roman" w:hAnsi="Times New Roman" w:cs="Times New Roman"/>
          <w:sz w:val="24"/>
          <w:szCs w:val="24"/>
        </w:rPr>
        <w:t xml:space="preserve"> программ, при этом, число получаемых им услуг, превыш</w:t>
      </w:r>
      <w:r w:rsidR="007E7981" w:rsidRPr="00931B1C">
        <w:rPr>
          <w:rFonts w:ascii="Times New Roman" w:hAnsi="Times New Roman" w:cs="Times New Roman"/>
          <w:sz w:val="24"/>
          <w:szCs w:val="24"/>
        </w:rPr>
        <w:t>ает возможности для зачислений</w:t>
      </w:r>
      <w:r w:rsidRPr="00931B1C">
        <w:rPr>
          <w:rFonts w:ascii="Times New Roman" w:hAnsi="Times New Roman" w:cs="Times New Roman"/>
          <w:sz w:val="24"/>
          <w:szCs w:val="24"/>
        </w:rPr>
        <w:t>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931B1C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931B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B1C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 w:rsidRPr="00931B1C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sectPr w:rsidR="00AE4612" w:rsidRPr="002130F3" w:rsidSect="0096711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79586D5C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2C" w:rsidRDefault="0006572C" w:rsidP="00D60D37">
      <w:pPr>
        <w:spacing w:after="0" w:line="240" w:lineRule="auto"/>
      </w:pPr>
      <w:r>
        <w:separator/>
      </w:r>
    </w:p>
  </w:endnote>
  <w:endnote w:type="continuationSeparator" w:id="0">
    <w:p w:rsidR="0006572C" w:rsidRDefault="0006572C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00" w:rsidRDefault="00387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2C" w:rsidRDefault="0006572C" w:rsidP="00D60D37">
      <w:pPr>
        <w:spacing w:after="0" w:line="240" w:lineRule="auto"/>
      </w:pPr>
      <w:r>
        <w:separator/>
      </w:r>
    </w:p>
  </w:footnote>
  <w:footnote w:type="continuationSeparator" w:id="0">
    <w:p w:rsidR="0006572C" w:rsidRDefault="0006572C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1D6381"/>
    <w:multiLevelType w:val="multilevel"/>
    <w:tmpl w:val="497A37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7"/>
  </w:num>
  <w:num w:numId="9">
    <w:abstractNumId w:val="22"/>
  </w:num>
  <w:num w:numId="10">
    <w:abstractNumId w:val="3"/>
  </w:num>
  <w:num w:numId="11">
    <w:abstractNumId w:val="28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29"/>
  </w:num>
  <w:num w:numId="17">
    <w:abstractNumId w:val="23"/>
  </w:num>
  <w:num w:numId="18">
    <w:abstractNumId w:val="24"/>
  </w:num>
  <w:num w:numId="19">
    <w:abstractNumId w:val="13"/>
  </w:num>
  <w:num w:numId="20">
    <w:abstractNumId w:val="26"/>
  </w:num>
  <w:num w:numId="21">
    <w:abstractNumId w:val="19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05FFE"/>
    <w:rsid w:val="0002016A"/>
    <w:rsid w:val="00021B79"/>
    <w:rsid w:val="00022766"/>
    <w:rsid w:val="00025374"/>
    <w:rsid w:val="000315CB"/>
    <w:rsid w:val="00032AC5"/>
    <w:rsid w:val="00036FCC"/>
    <w:rsid w:val="00043790"/>
    <w:rsid w:val="0004788D"/>
    <w:rsid w:val="000555C8"/>
    <w:rsid w:val="00056623"/>
    <w:rsid w:val="0005760E"/>
    <w:rsid w:val="00062949"/>
    <w:rsid w:val="0006572C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BBF"/>
    <w:rsid w:val="000C40FB"/>
    <w:rsid w:val="000D1D64"/>
    <w:rsid w:val="000D21C4"/>
    <w:rsid w:val="000D71AA"/>
    <w:rsid w:val="000E0629"/>
    <w:rsid w:val="000E3678"/>
    <w:rsid w:val="000E3B5E"/>
    <w:rsid w:val="000F1E57"/>
    <w:rsid w:val="0010495A"/>
    <w:rsid w:val="00107356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36234"/>
    <w:rsid w:val="00137732"/>
    <w:rsid w:val="00140F97"/>
    <w:rsid w:val="00147308"/>
    <w:rsid w:val="00152D73"/>
    <w:rsid w:val="00156EF3"/>
    <w:rsid w:val="00161BB3"/>
    <w:rsid w:val="001710DD"/>
    <w:rsid w:val="00176CDF"/>
    <w:rsid w:val="00182186"/>
    <w:rsid w:val="0019262A"/>
    <w:rsid w:val="001A14E4"/>
    <w:rsid w:val="001A5E81"/>
    <w:rsid w:val="001A7D67"/>
    <w:rsid w:val="001B0971"/>
    <w:rsid w:val="001B10E1"/>
    <w:rsid w:val="001B5DE7"/>
    <w:rsid w:val="001B7C81"/>
    <w:rsid w:val="001C6C01"/>
    <w:rsid w:val="001D018F"/>
    <w:rsid w:val="001E115C"/>
    <w:rsid w:val="001E2ECF"/>
    <w:rsid w:val="001F087D"/>
    <w:rsid w:val="00200FBA"/>
    <w:rsid w:val="00204DBE"/>
    <w:rsid w:val="002114C4"/>
    <w:rsid w:val="002130F3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5996"/>
    <w:rsid w:val="0023614E"/>
    <w:rsid w:val="002361D7"/>
    <w:rsid w:val="00242FAA"/>
    <w:rsid w:val="00246AAA"/>
    <w:rsid w:val="002573B2"/>
    <w:rsid w:val="00263C47"/>
    <w:rsid w:val="00264EFB"/>
    <w:rsid w:val="00273AB2"/>
    <w:rsid w:val="00282FA0"/>
    <w:rsid w:val="002838A5"/>
    <w:rsid w:val="00291FAF"/>
    <w:rsid w:val="0029275D"/>
    <w:rsid w:val="002946D9"/>
    <w:rsid w:val="002A2C58"/>
    <w:rsid w:val="002A7C57"/>
    <w:rsid w:val="002B3191"/>
    <w:rsid w:val="002B3401"/>
    <w:rsid w:val="002B7930"/>
    <w:rsid w:val="002C0482"/>
    <w:rsid w:val="002C0D86"/>
    <w:rsid w:val="002D3766"/>
    <w:rsid w:val="002E4E6A"/>
    <w:rsid w:val="002E5264"/>
    <w:rsid w:val="003052B7"/>
    <w:rsid w:val="00306807"/>
    <w:rsid w:val="003074E7"/>
    <w:rsid w:val="0030759D"/>
    <w:rsid w:val="00310A65"/>
    <w:rsid w:val="00311A0D"/>
    <w:rsid w:val="00313BC3"/>
    <w:rsid w:val="00322D83"/>
    <w:rsid w:val="00324B03"/>
    <w:rsid w:val="00325470"/>
    <w:rsid w:val="00327445"/>
    <w:rsid w:val="00333AB7"/>
    <w:rsid w:val="00353F99"/>
    <w:rsid w:val="003735E6"/>
    <w:rsid w:val="00373F0E"/>
    <w:rsid w:val="00374ED7"/>
    <w:rsid w:val="00377B03"/>
    <w:rsid w:val="00385DDD"/>
    <w:rsid w:val="00385E1A"/>
    <w:rsid w:val="00387400"/>
    <w:rsid w:val="00387F7D"/>
    <w:rsid w:val="003942D8"/>
    <w:rsid w:val="003A41B4"/>
    <w:rsid w:val="003B5758"/>
    <w:rsid w:val="003B7A31"/>
    <w:rsid w:val="003D56C8"/>
    <w:rsid w:val="003E0C00"/>
    <w:rsid w:val="003E6135"/>
    <w:rsid w:val="003F340E"/>
    <w:rsid w:val="003F380E"/>
    <w:rsid w:val="003F500C"/>
    <w:rsid w:val="003F5478"/>
    <w:rsid w:val="003F75C2"/>
    <w:rsid w:val="0040064D"/>
    <w:rsid w:val="00400929"/>
    <w:rsid w:val="004015D8"/>
    <w:rsid w:val="00401949"/>
    <w:rsid w:val="00412BC8"/>
    <w:rsid w:val="00417647"/>
    <w:rsid w:val="00420857"/>
    <w:rsid w:val="00425E25"/>
    <w:rsid w:val="004271A3"/>
    <w:rsid w:val="00427B77"/>
    <w:rsid w:val="00430CE1"/>
    <w:rsid w:val="00436F54"/>
    <w:rsid w:val="00451E7B"/>
    <w:rsid w:val="00456FA8"/>
    <w:rsid w:val="004578E9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D0B26"/>
    <w:rsid w:val="004D0E0E"/>
    <w:rsid w:val="004D2976"/>
    <w:rsid w:val="004D699E"/>
    <w:rsid w:val="004E03CA"/>
    <w:rsid w:val="004E0F97"/>
    <w:rsid w:val="004E13ED"/>
    <w:rsid w:val="004E5431"/>
    <w:rsid w:val="004F00DF"/>
    <w:rsid w:val="004F46F1"/>
    <w:rsid w:val="00500814"/>
    <w:rsid w:val="005016FB"/>
    <w:rsid w:val="00502104"/>
    <w:rsid w:val="0050307C"/>
    <w:rsid w:val="00507F27"/>
    <w:rsid w:val="0051428C"/>
    <w:rsid w:val="00514316"/>
    <w:rsid w:val="005149C1"/>
    <w:rsid w:val="00517A66"/>
    <w:rsid w:val="00521011"/>
    <w:rsid w:val="0052385E"/>
    <w:rsid w:val="00524A0D"/>
    <w:rsid w:val="00530B03"/>
    <w:rsid w:val="00536488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0F39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C4F2F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3BDC"/>
    <w:rsid w:val="006105A0"/>
    <w:rsid w:val="0061433D"/>
    <w:rsid w:val="00622161"/>
    <w:rsid w:val="0062389F"/>
    <w:rsid w:val="00624930"/>
    <w:rsid w:val="006307EC"/>
    <w:rsid w:val="00630AE6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0B57"/>
    <w:rsid w:val="00673012"/>
    <w:rsid w:val="00677785"/>
    <w:rsid w:val="00686140"/>
    <w:rsid w:val="00690B8D"/>
    <w:rsid w:val="00690C34"/>
    <w:rsid w:val="00692D91"/>
    <w:rsid w:val="006A1DCD"/>
    <w:rsid w:val="006A21A8"/>
    <w:rsid w:val="006A2296"/>
    <w:rsid w:val="006B20B2"/>
    <w:rsid w:val="006B796F"/>
    <w:rsid w:val="006C1652"/>
    <w:rsid w:val="006C16E3"/>
    <w:rsid w:val="006C2A51"/>
    <w:rsid w:val="006C3744"/>
    <w:rsid w:val="006C7E73"/>
    <w:rsid w:val="006D2886"/>
    <w:rsid w:val="006E079C"/>
    <w:rsid w:val="006E34E1"/>
    <w:rsid w:val="006E59DE"/>
    <w:rsid w:val="006F13C3"/>
    <w:rsid w:val="006F2E41"/>
    <w:rsid w:val="00701163"/>
    <w:rsid w:val="0070195C"/>
    <w:rsid w:val="00702F7B"/>
    <w:rsid w:val="0070514F"/>
    <w:rsid w:val="00706295"/>
    <w:rsid w:val="00715610"/>
    <w:rsid w:val="00715D4A"/>
    <w:rsid w:val="007171A8"/>
    <w:rsid w:val="007175F9"/>
    <w:rsid w:val="00723899"/>
    <w:rsid w:val="00733CDD"/>
    <w:rsid w:val="00734EA0"/>
    <w:rsid w:val="00753DB1"/>
    <w:rsid w:val="00760C62"/>
    <w:rsid w:val="0078683E"/>
    <w:rsid w:val="0078705B"/>
    <w:rsid w:val="007930BC"/>
    <w:rsid w:val="00795120"/>
    <w:rsid w:val="00797E85"/>
    <w:rsid w:val="007A02E9"/>
    <w:rsid w:val="007A48AB"/>
    <w:rsid w:val="007B189D"/>
    <w:rsid w:val="007B6733"/>
    <w:rsid w:val="007E6267"/>
    <w:rsid w:val="007E7981"/>
    <w:rsid w:val="007F2E44"/>
    <w:rsid w:val="007F6872"/>
    <w:rsid w:val="007F7BDC"/>
    <w:rsid w:val="00802D8F"/>
    <w:rsid w:val="008073EF"/>
    <w:rsid w:val="0081224D"/>
    <w:rsid w:val="0081588C"/>
    <w:rsid w:val="00843459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52EF"/>
    <w:rsid w:val="008F0783"/>
    <w:rsid w:val="008F4A51"/>
    <w:rsid w:val="0090334F"/>
    <w:rsid w:val="00903569"/>
    <w:rsid w:val="00903FEF"/>
    <w:rsid w:val="00906BD5"/>
    <w:rsid w:val="00912AC2"/>
    <w:rsid w:val="00912BAF"/>
    <w:rsid w:val="00916396"/>
    <w:rsid w:val="00926087"/>
    <w:rsid w:val="00931689"/>
    <w:rsid w:val="00931B1C"/>
    <w:rsid w:val="00931CD7"/>
    <w:rsid w:val="00935F5F"/>
    <w:rsid w:val="00937DE2"/>
    <w:rsid w:val="009413FB"/>
    <w:rsid w:val="00943063"/>
    <w:rsid w:val="00943EDC"/>
    <w:rsid w:val="009508FE"/>
    <w:rsid w:val="009516CC"/>
    <w:rsid w:val="0095614C"/>
    <w:rsid w:val="00960349"/>
    <w:rsid w:val="0096263F"/>
    <w:rsid w:val="00965A51"/>
    <w:rsid w:val="0096711A"/>
    <w:rsid w:val="00970068"/>
    <w:rsid w:val="0097091D"/>
    <w:rsid w:val="00974170"/>
    <w:rsid w:val="0097573F"/>
    <w:rsid w:val="0097575B"/>
    <w:rsid w:val="009835B0"/>
    <w:rsid w:val="009936DF"/>
    <w:rsid w:val="00995119"/>
    <w:rsid w:val="009B0FDC"/>
    <w:rsid w:val="009B1F5C"/>
    <w:rsid w:val="009D1897"/>
    <w:rsid w:val="009D1D00"/>
    <w:rsid w:val="009E446C"/>
    <w:rsid w:val="009E4CB1"/>
    <w:rsid w:val="009E5CC6"/>
    <w:rsid w:val="009F2612"/>
    <w:rsid w:val="009F7F17"/>
    <w:rsid w:val="00A01EB7"/>
    <w:rsid w:val="00A124EA"/>
    <w:rsid w:val="00A22630"/>
    <w:rsid w:val="00A428B2"/>
    <w:rsid w:val="00A47F45"/>
    <w:rsid w:val="00A51E21"/>
    <w:rsid w:val="00A61FD6"/>
    <w:rsid w:val="00A7259E"/>
    <w:rsid w:val="00A759D8"/>
    <w:rsid w:val="00A82EB6"/>
    <w:rsid w:val="00A8336A"/>
    <w:rsid w:val="00A94F4F"/>
    <w:rsid w:val="00AA35B1"/>
    <w:rsid w:val="00AA56C3"/>
    <w:rsid w:val="00AB0ECD"/>
    <w:rsid w:val="00AC107D"/>
    <w:rsid w:val="00AC2145"/>
    <w:rsid w:val="00AC4209"/>
    <w:rsid w:val="00AC6E21"/>
    <w:rsid w:val="00AC6FEC"/>
    <w:rsid w:val="00AD0267"/>
    <w:rsid w:val="00AD1DEB"/>
    <w:rsid w:val="00AD7C41"/>
    <w:rsid w:val="00AE4612"/>
    <w:rsid w:val="00AE59E4"/>
    <w:rsid w:val="00AF285E"/>
    <w:rsid w:val="00AF3970"/>
    <w:rsid w:val="00AF3AD7"/>
    <w:rsid w:val="00AF5088"/>
    <w:rsid w:val="00AF6E26"/>
    <w:rsid w:val="00B001EF"/>
    <w:rsid w:val="00B04093"/>
    <w:rsid w:val="00B143A8"/>
    <w:rsid w:val="00B145CB"/>
    <w:rsid w:val="00B16EA2"/>
    <w:rsid w:val="00B2441A"/>
    <w:rsid w:val="00B30F1C"/>
    <w:rsid w:val="00B33EB2"/>
    <w:rsid w:val="00B43A89"/>
    <w:rsid w:val="00B50685"/>
    <w:rsid w:val="00B56022"/>
    <w:rsid w:val="00B61821"/>
    <w:rsid w:val="00B61956"/>
    <w:rsid w:val="00B62A1A"/>
    <w:rsid w:val="00B70409"/>
    <w:rsid w:val="00B71734"/>
    <w:rsid w:val="00B71D4F"/>
    <w:rsid w:val="00B73A3C"/>
    <w:rsid w:val="00B851F7"/>
    <w:rsid w:val="00B9178D"/>
    <w:rsid w:val="00B9397B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06A"/>
    <w:rsid w:val="00BE3332"/>
    <w:rsid w:val="00BF0513"/>
    <w:rsid w:val="00BF7D9C"/>
    <w:rsid w:val="00C243D0"/>
    <w:rsid w:val="00C25D62"/>
    <w:rsid w:val="00C261E0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4973"/>
    <w:rsid w:val="00C7625A"/>
    <w:rsid w:val="00C8101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CF1F86"/>
    <w:rsid w:val="00D00C91"/>
    <w:rsid w:val="00D01860"/>
    <w:rsid w:val="00D02DF4"/>
    <w:rsid w:val="00D05B26"/>
    <w:rsid w:val="00D1081A"/>
    <w:rsid w:val="00D206F0"/>
    <w:rsid w:val="00D24CF1"/>
    <w:rsid w:val="00D257BC"/>
    <w:rsid w:val="00D25ED9"/>
    <w:rsid w:val="00D2768C"/>
    <w:rsid w:val="00D30BEB"/>
    <w:rsid w:val="00D318E3"/>
    <w:rsid w:val="00D34F1C"/>
    <w:rsid w:val="00D35786"/>
    <w:rsid w:val="00D37FA8"/>
    <w:rsid w:val="00D45AD9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6E46"/>
    <w:rsid w:val="00DB7959"/>
    <w:rsid w:val="00DC02CD"/>
    <w:rsid w:val="00DC3D3F"/>
    <w:rsid w:val="00DC4785"/>
    <w:rsid w:val="00DC5166"/>
    <w:rsid w:val="00DD3425"/>
    <w:rsid w:val="00DD4A5B"/>
    <w:rsid w:val="00DD563B"/>
    <w:rsid w:val="00DE1FED"/>
    <w:rsid w:val="00DE449E"/>
    <w:rsid w:val="00DF5D0F"/>
    <w:rsid w:val="00E013F4"/>
    <w:rsid w:val="00E01709"/>
    <w:rsid w:val="00E06ABA"/>
    <w:rsid w:val="00E11BF5"/>
    <w:rsid w:val="00E200FC"/>
    <w:rsid w:val="00E20ADC"/>
    <w:rsid w:val="00E22766"/>
    <w:rsid w:val="00E46FBC"/>
    <w:rsid w:val="00E50F2D"/>
    <w:rsid w:val="00E556C8"/>
    <w:rsid w:val="00E56996"/>
    <w:rsid w:val="00E57368"/>
    <w:rsid w:val="00E63867"/>
    <w:rsid w:val="00E703D9"/>
    <w:rsid w:val="00E80001"/>
    <w:rsid w:val="00E808C4"/>
    <w:rsid w:val="00E83E34"/>
    <w:rsid w:val="00EA4CAC"/>
    <w:rsid w:val="00EA7639"/>
    <w:rsid w:val="00EB0D24"/>
    <w:rsid w:val="00EB5156"/>
    <w:rsid w:val="00EB7302"/>
    <w:rsid w:val="00EC0330"/>
    <w:rsid w:val="00EC360B"/>
    <w:rsid w:val="00EC5498"/>
    <w:rsid w:val="00EC786F"/>
    <w:rsid w:val="00ED1EB0"/>
    <w:rsid w:val="00EF2FE7"/>
    <w:rsid w:val="00EF50F1"/>
    <w:rsid w:val="00F0083A"/>
    <w:rsid w:val="00F01CAC"/>
    <w:rsid w:val="00F03038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50CF5"/>
    <w:rsid w:val="00F6298C"/>
    <w:rsid w:val="00F71780"/>
    <w:rsid w:val="00F71909"/>
    <w:rsid w:val="00F71BBF"/>
    <w:rsid w:val="00F77048"/>
    <w:rsid w:val="00F85262"/>
    <w:rsid w:val="00F85370"/>
    <w:rsid w:val="00F85433"/>
    <w:rsid w:val="00F92647"/>
    <w:rsid w:val="00F9343F"/>
    <w:rsid w:val="00FB1189"/>
    <w:rsid w:val="00FB582A"/>
    <w:rsid w:val="00FB7410"/>
    <w:rsid w:val="00FC073F"/>
    <w:rsid w:val="00FC1324"/>
    <w:rsid w:val="00FC156D"/>
    <w:rsid w:val="00FC1E30"/>
    <w:rsid w:val="00FC699B"/>
    <w:rsid w:val="00FD0813"/>
    <w:rsid w:val="00FD250D"/>
    <w:rsid w:val="00FD270A"/>
    <w:rsid w:val="00FD398F"/>
    <w:rsid w:val="00FE0681"/>
    <w:rsid w:val="00FE06AC"/>
    <w:rsid w:val="00FE5D59"/>
    <w:rsid w:val="00FE7963"/>
    <w:rsid w:val="00FF2821"/>
    <w:rsid w:val="00FF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customStyle="1" w:styleId="headertext">
    <w:name w:val="headertext"/>
    <w:basedOn w:val="a"/>
    <w:rsid w:val="002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2130F3"/>
    <w:rPr>
      <w:color w:val="0000FF"/>
      <w:u w:val="single"/>
    </w:rPr>
  </w:style>
  <w:style w:type="paragraph" w:customStyle="1" w:styleId="ConsPlusTitle">
    <w:name w:val="ConsPlusTitle"/>
    <w:rsid w:val="0021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customStyle="1" w:styleId="headertext">
    <w:name w:val="headertext"/>
    <w:basedOn w:val="a"/>
    <w:rsid w:val="002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2130F3"/>
    <w:rPr>
      <w:color w:val="0000FF"/>
      <w:u w:val="single"/>
    </w:rPr>
  </w:style>
  <w:style w:type="paragraph" w:customStyle="1" w:styleId="ConsPlusTitle">
    <w:name w:val="ConsPlusTitle"/>
    <w:rsid w:val="0021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9746-73B2-41B6-A250-A84C4D08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Чипиго О.Н.</cp:lastModifiedBy>
  <cp:revision>4</cp:revision>
  <cp:lastPrinted>2020-06-08T13:59:00Z</cp:lastPrinted>
  <dcterms:created xsi:type="dcterms:W3CDTF">2020-06-10T06:59:00Z</dcterms:created>
  <dcterms:modified xsi:type="dcterms:W3CDTF">2020-06-10T07:00:00Z</dcterms:modified>
</cp:coreProperties>
</file>