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60" w:rsidRDefault="000C7E87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9595" cy="6642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60" w:rsidRDefault="000C7E8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F43860" w:rsidRDefault="000C7E8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НОВОКРАСНЯНСКОГО МУНИЦИПАЛЬНОГО ОБРАЗОВАНИЯ</w:t>
      </w:r>
    </w:p>
    <w:p w:rsidR="00F43860" w:rsidRDefault="000C7E8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ЕРШОВСКОГО РАЙОНА САРАТОВСКОЙ ОБЛАСТИ</w:t>
      </w:r>
    </w:p>
    <w:p w:rsidR="00F43860" w:rsidRDefault="000C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3860" w:rsidRDefault="006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15.06.2022</w:t>
      </w:r>
      <w:r w:rsidR="000C7E87">
        <w:rPr>
          <w:rFonts w:ascii="Times New Roman" w:hAnsi="Times New Roman" w:cs="Times New Roman"/>
          <w:sz w:val="28"/>
          <w:szCs w:val="28"/>
        </w:rPr>
        <w:t xml:space="preserve">   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6-14</w:t>
      </w:r>
      <w:r w:rsidR="000C7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60" w:rsidRDefault="000C7E87">
      <w:pPr>
        <w:tabs>
          <w:tab w:val="left" w:pos="915"/>
        </w:tabs>
        <w:ind w:right="-2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проекту решения Совета Новокраснянского муниципального образования «О внесении изменений в  Устав Новокраснянского муниципального образования</w:t>
      </w:r>
    </w:p>
    <w:p w:rsidR="00F43860" w:rsidRDefault="000C7E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в соответствии с Уставом Новокраснянского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Новокраснянского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860" w:rsidRDefault="000C7E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Новокраснянского муниципального образования «О внесении изменений </w:t>
      </w:r>
      <w:r w:rsidR="006B39A3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Новокраснянского муниципального образования».</w:t>
      </w:r>
    </w:p>
    <w:p w:rsidR="00F43860" w:rsidRDefault="000C7E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рабочую группу по подготовке, проведению публичных слушаний и рассмотрению предложений по внесении изменений и дополнений в Устав Новокраснянского муниципального образования в составе:</w:t>
      </w:r>
    </w:p>
    <w:p w:rsidR="00F43860" w:rsidRDefault="006B39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Микловш Т.Н.</w:t>
      </w:r>
      <w:r w:rsidR="000C7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– депутат Совета </w:t>
      </w:r>
      <w:r w:rsidR="000C7E87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0C7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      Ю.Е.Тлекова     – депутат Совета </w:t>
      </w:r>
      <w:r w:rsidR="000C7E87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0C7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F43860" w:rsidRDefault="006B39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Метельникова И.А.</w:t>
      </w:r>
      <w:r w:rsidR="000C7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– депутат Совета </w:t>
      </w:r>
      <w:r w:rsidR="000C7E87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0C7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F43860" w:rsidRDefault="000C7E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Провести публичные слушания </w:t>
      </w:r>
      <w:r w:rsidR="006B39A3">
        <w:rPr>
          <w:rFonts w:ascii="Times New Roman" w:hAnsi="Times New Roman" w:cs="Times New Roman"/>
          <w:sz w:val="28"/>
          <w:szCs w:val="28"/>
        </w:rPr>
        <w:t>22 июня 2022</w:t>
      </w:r>
      <w:r>
        <w:rPr>
          <w:rFonts w:ascii="Times New Roman" w:hAnsi="Times New Roman" w:cs="Times New Roman"/>
          <w:sz w:val="28"/>
          <w:szCs w:val="28"/>
        </w:rPr>
        <w:t xml:space="preserve">  года в здании  СДК          </w:t>
      </w:r>
      <w:r w:rsidR="006B39A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с. Новая Краснянка  в 16.00 час.</w:t>
      </w:r>
    </w:p>
    <w:p w:rsidR="00F43860" w:rsidRDefault="000C7E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Замечания, рекомендации и комментарии по проекту решения «О внесении изменений в Устав Новокраснянского муниципального образования» направлять по адресу: 413520 ул.Братиславская д. 20 «А» с. Новая Краснянка Ершовского района, Саратовской области или на эл.почту: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novkmo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60" w:rsidRDefault="000C7E8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Обнародовать настоящее решение и проект решения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образования» в местах определенных решением Совета </w:t>
      </w: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 25.05.2009  № 15-35 «Об определении специальных мест для официального обнародования нормативно-правовых актов Совета Новокраснянскогомуниципального образования» и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официальном сайте администрации Ершовского муниципального района в сети Интернет.</w:t>
      </w:r>
    </w:p>
    <w:p w:rsidR="00E277DA" w:rsidRDefault="00E277DA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7DA" w:rsidRDefault="00E277DA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860" w:rsidRDefault="000C7E87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3860" w:rsidRDefault="000C7E87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образования:                                            Е.Ю.Кузнецова</w:t>
      </w:r>
    </w:p>
    <w:p w:rsidR="00F43860" w:rsidRDefault="00F438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386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9A" w:rsidRDefault="0050589A">
      <w:pPr>
        <w:spacing w:after="0" w:line="240" w:lineRule="auto"/>
      </w:pPr>
      <w:r>
        <w:separator/>
      </w:r>
    </w:p>
  </w:endnote>
  <w:endnote w:type="continuationSeparator" w:id="0">
    <w:p w:rsidR="0050589A" w:rsidRDefault="0050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9A" w:rsidRDefault="0050589A">
      <w:pPr>
        <w:spacing w:after="0" w:line="240" w:lineRule="auto"/>
      </w:pPr>
      <w:r>
        <w:separator/>
      </w:r>
    </w:p>
  </w:footnote>
  <w:footnote w:type="continuationSeparator" w:id="0">
    <w:p w:rsidR="0050589A" w:rsidRDefault="00505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60"/>
    <w:rsid w:val="000C7E87"/>
    <w:rsid w:val="0050589A"/>
    <w:rsid w:val="006B39A3"/>
    <w:rsid w:val="00E277DA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3C45"/>
  <w15:docId w15:val="{F580A151-9E73-4114-94AF-8E33C6DE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2021-10-28T10:30:00Z</cp:lastPrinted>
  <dcterms:created xsi:type="dcterms:W3CDTF">2021-10-28T10:38:00Z</dcterms:created>
  <dcterms:modified xsi:type="dcterms:W3CDTF">2022-06-29T11:08:00Z</dcterms:modified>
</cp:coreProperties>
</file>